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11F71" w14:textId="6D9D77E0" w:rsidR="006C7D0B" w:rsidRDefault="006C7D0B" w:rsidP="006C7D0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Bohoslužby  -  4 adventní neděle   </w:t>
      </w:r>
      <w:r w:rsidR="009E4B39">
        <w:rPr>
          <w:rFonts w:ascii="Times New Roman" w:hAnsi="Times New Roman" w:cs="Times New Roman"/>
          <w:b/>
          <w:bCs/>
          <w:sz w:val="28"/>
          <w:szCs w:val="28"/>
        </w:rPr>
        <w:t>Š</w:t>
      </w:r>
      <w:r>
        <w:rPr>
          <w:rFonts w:ascii="Times New Roman" w:hAnsi="Times New Roman" w:cs="Times New Roman"/>
          <w:b/>
          <w:bCs/>
          <w:sz w:val="28"/>
          <w:szCs w:val="28"/>
        </w:rPr>
        <w:t>tědrý den - 24.12.2023</w:t>
      </w:r>
      <w:r w:rsidR="00002C04" w:rsidRPr="00002C04">
        <w:rPr>
          <w:noProof/>
        </w:rPr>
        <w:t xml:space="preserve"> </w:t>
      </w:r>
    </w:p>
    <w:p w14:paraId="773FE79F" w14:textId="77777777" w:rsidR="006C7D0B" w:rsidRDefault="006C7D0B" w:rsidP="009E4B39">
      <w:pPr>
        <w:spacing w:before="120" w:after="0" w:line="240" w:lineRule="auto"/>
        <w:rPr>
          <w:rFonts w:ascii="Calibri" w:eastAsia="Times New Roman" w:hAnsi="Calibri" w:cs="Times New Roman"/>
          <w:color w:val="000000"/>
          <w:spacing w:val="8"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sz w:val="28"/>
          <w:szCs w:val="28"/>
        </w:rPr>
        <w:t>Pozdrav</w:t>
      </w:r>
      <w:r>
        <w:rPr>
          <w:rFonts w:ascii="Times New Roman" w:hAnsi="Times New Roman" w:cs="Times New Roman"/>
          <w:sz w:val="28"/>
          <w:szCs w:val="28"/>
        </w:rPr>
        <w:t xml:space="preserve">: Milost Pána našeho Ježíše Krista, láska Boží, dar a přítomnost Ducha svatého se všemi námi </w:t>
      </w:r>
    </w:p>
    <w:p w14:paraId="48A2DDF3" w14:textId="653CF666" w:rsidR="009E4B39" w:rsidRPr="009E4B39" w:rsidRDefault="006C7D0B" w:rsidP="009E4B39">
      <w:pPr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</w:pPr>
      <w:r w:rsidRPr="009E4B39">
        <w:rPr>
          <w:rFonts w:ascii="Times New Roman" w:hAnsi="Times New Roman" w:cs="Times New Roman"/>
          <w:b/>
          <w:sz w:val="28"/>
          <w:szCs w:val="28"/>
        </w:rPr>
        <w:t>Introit:</w:t>
      </w:r>
      <w:r w:rsidRPr="009E4B39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anchor="v3" w:tooltip="3" w:history="1">
        <w:r w:rsidR="009E4B39" w:rsidRPr="009E4B39">
          <w:rPr>
            <w:rFonts w:ascii="Times New Roman" w:eastAsia="Times New Roman" w:hAnsi="Times New Roman" w:cs="Times New Roman"/>
            <w:b/>
            <w:bCs/>
            <w:color w:val="7D983A"/>
            <w:spacing w:val="8"/>
            <w:sz w:val="28"/>
            <w:szCs w:val="28"/>
            <w:u w:val="single"/>
            <w:lang w:eastAsia="cs-CZ"/>
            <w14:ligatures w14:val="none"/>
          </w:rPr>
          <w:t>3</w:t>
        </w:r>
      </w:hyperlink>
      <w:r w:rsidR="009E4B39" w:rsidRPr="009E4B3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Od věků se něco takového neslyšelo, k sluchu neproniklo, oko nespatřilo, že by jiný bůh, mimo tebe, učinil něco pro toho, kdo na něj čeká. </w:t>
      </w:r>
      <w:proofErr w:type="gramStart"/>
      <w:r w:rsidR="009E4B39" w:rsidRPr="009E4B3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Amen  </w:t>
      </w:r>
      <w:proofErr w:type="spellStart"/>
      <w:r w:rsidR="009E4B39" w:rsidRPr="009E4B3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Iz</w:t>
      </w:r>
      <w:proofErr w:type="spellEnd"/>
      <w:proofErr w:type="gramEnd"/>
      <w:r w:rsidR="009E4B39" w:rsidRPr="009E4B3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 64,3</w:t>
      </w:r>
    </w:p>
    <w:p w14:paraId="15E103F6" w14:textId="78E83CC8" w:rsidR="006C7D0B" w:rsidRDefault="006C7D0B" w:rsidP="00022CD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Píseň  </w:t>
      </w:r>
      <w:r w:rsidRPr="00BA4195">
        <w:rPr>
          <w:rFonts w:ascii="Times New Roman" w:hAnsi="Times New Roman" w:cs="Times New Roman"/>
          <w:bCs/>
          <w:sz w:val="28"/>
          <w:szCs w:val="28"/>
        </w:rPr>
        <w:t>Každý</w:t>
      </w:r>
      <w:proofErr w:type="gramEnd"/>
      <w:r w:rsidRPr="00BA4195">
        <w:rPr>
          <w:rFonts w:ascii="Times New Roman" w:hAnsi="Times New Roman" w:cs="Times New Roman"/>
          <w:bCs/>
          <w:sz w:val="28"/>
          <w:szCs w:val="28"/>
        </w:rPr>
        <w:t xml:space="preserve"> den</w:t>
      </w:r>
    </w:p>
    <w:p w14:paraId="7461B4A7" w14:textId="77777777" w:rsidR="006C7D0B" w:rsidRDefault="006C7D0B" w:rsidP="009E4B39">
      <w:pPr>
        <w:spacing w:after="0" w:line="240" w:lineRule="auto"/>
        <w:rPr>
          <w:rFonts w:ascii="Calibri" w:eastAsia="Times New Roman" w:hAnsi="Calibri" w:cs="Times New Roman"/>
          <w:color w:val="000000"/>
          <w:spacing w:val="8"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sz w:val="28"/>
          <w:szCs w:val="28"/>
        </w:rPr>
        <w:t>Ohlášky</w:t>
      </w:r>
      <w:r w:rsidRPr="00DF7A36">
        <w:rPr>
          <w:sz w:val="24"/>
        </w:rPr>
        <w:t xml:space="preserve"> </w:t>
      </w:r>
      <w:r>
        <w:rPr>
          <w:sz w:val="24"/>
        </w:rPr>
        <w:t xml:space="preserve"> </w:t>
      </w:r>
    </w:p>
    <w:p w14:paraId="635C6506" w14:textId="77777777" w:rsidR="006C7D0B" w:rsidRDefault="006C7D0B" w:rsidP="00022CD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Píseň 463 </w:t>
      </w:r>
      <w:r w:rsidRPr="008328F4">
        <w:rPr>
          <w:rFonts w:ascii="Times New Roman" w:hAnsi="Times New Roman" w:cs="Times New Roman"/>
          <w:bCs/>
          <w:sz w:val="28"/>
          <w:szCs w:val="28"/>
        </w:rPr>
        <w:t>jakož o tom proroci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sloky 1,4,5,8,9,10</w:t>
      </w:r>
    </w:p>
    <w:p w14:paraId="6A9C88D8" w14:textId="77777777" w:rsidR="006C7D0B" w:rsidRDefault="006C7D0B" w:rsidP="00022C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Modlitba </w:t>
      </w:r>
    </w:p>
    <w:p w14:paraId="123AB55E" w14:textId="740B2D43" w:rsidR="006C7D0B" w:rsidRDefault="006C7D0B" w:rsidP="009E4B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Čtení  </w:t>
      </w:r>
      <w:proofErr w:type="spellStart"/>
      <w:r w:rsidRPr="00117084">
        <w:rPr>
          <w:rFonts w:ascii="Times New Roman" w:hAnsi="Times New Roman" w:cs="Times New Roman"/>
          <w:bCs/>
          <w:sz w:val="28"/>
          <w:szCs w:val="28"/>
        </w:rPr>
        <w:t>Iz</w:t>
      </w:r>
      <w:proofErr w:type="spellEnd"/>
      <w:proofErr w:type="gramEnd"/>
      <w:r w:rsidRPr="00117084">
        <w:rPr>
          <w:rFonts w:ascii="Times New Roman" w:hAnsi="Times New Roman" w:cs="Times New Roman"/>
          <w:bCs/>
          <w:sz w:val="28"/>
          <w:szCs w:val="28"/>
        </w:rPr>
        <w:t xml:space="preserve"> 11, 1-9</w:t>
      </w:r>
    </w:p>
    <w:p w14:paraId="714C8407" w14:textId="053FBAA7" w:rsidR="006C7D0B" w:rsidRDefault="006C7D0B" w:rsidP="009E4B3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Píseň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26BA">
        <w:rPr>
          <w:rFonts w:ascii="Times New Roman" w:hAnsi="Times New Roman" w:cs="Times New Roman"/>
          <w:bCs/>
          <w:sz w:val="28"/>
          <w:szCs w:val="28"/>
        </w:rPr>
        <w:t>306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78FD">
        <w:rPr>
          <w:rFonts w:ascii="Times New Roman" w:hAnsi="Times New Roman" w:cs="Times New Roman"/>
          <w:bCs/>
          <w:sz w:val="28"/>
          <w:szCs w:val="28"/>
        </w:rPr>
        <w:t>Když se Pán Ježíš narodil</w:t>
      </w:r>
    </w:p>
    <w:p w14:paraId="1F71F92E" w14:textId="2C224315" w:rsidR="006C7D0B" w:rsidRDefault="006C7D0B" w:rsidP="00022CD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Kázání </w:t>
      </w:r>
      <w:r w:rsidR="00117084" w:rsidRPr="00117084">
        <w:rPr>
          <w:rFonts w:ascii="Times New Roman" w:hAnsi="Times New Roman" w:cs="Times New Roman"/>
          <w:bCs/>
          <w:sz w:val="28"/>
          <w:szCs w:val="28"/>
        </w:rPr>
        <w:t>Jan 1,1-12</w:t>
      </w:r>
    </w:p>
    <w:p w14:paraId="72711E44" w14:textId="0B066B58" w:rsidR="006C7D0B" w:rsidRDefault="006C7D0B" w:rsidP="00022CDA">
      <w:pPr>
        <w:spacing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Píseň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1526BA" w:rsidRPr="00137537">
        <w:rPr>
          <w:rFonts w:ascii="Times New Roman" w:hAnsi="Times New Roman" w:cs="Times New Roman"/>
          <w:b/>
          <w:sz w:val="28"/>
          <w:szCs w:val="28"/>
        </w:rPr>
        <w:t>655</w:t>
      </w:r>
      <w:r>
        <w:rPr>
          <w:rFonts w:ascii="Times New Roman" w:hAnsi="Times New Roman" w:cs="Times New Roman"/>
          <w:bCs/>
          <w:sz w:val="28"/>
          <w:szCs w:val="28"/>
        </w:rPr>
        <w:t xml:space="preserve">Tichá noc </w:t>
      </w:r>
      <w:r w:rsidR="001526BA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26BA">
        <w:rPr>
          <w:rFonts w:ascii="Times New Roman" w:hAnsi="Times New Roman" w:cs="Times New Roman"/>
          <w:bCs/>
          <w:sz w:val="28"/>
          <w:szCs w:val="28"/>
        </w:rPr>
        <w:t xml:space="preserve">text </w:t>
      </w:r>
      <w:r>
        <w:rPr>
          <w:rFonts w:ascii="Times New Roman" w:hAnsi="Times New Roman" w:cs="Times New Roman"/>
          <w:bCs/>
          <w:sz w:val="28"/>
          <w:szCs w:val="28"/>
        </w:rPr>
        <w:t xml:space="preserve">z Dodatku </w:t>
      </w:r>
    </w:p>
    <w:p w14:paraId="24DAA6C9" w14:textId="77777777" w:rsidR="006C7D0B" w:rsidRDefault="006C7D0B" w:rsidP="006C7D0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Přímluvná modlitba</w:t>
      </w:r>
    </w:p>
    <w:p w14:paraId="56195944" w14:textId="4D1970BD" w:rsidR="00022CDA" w:rsidRPr="00022CDA" w:rsidRDefault="006C7D0B" w:rsidP="009E4B39">
      <w:pPr>
        <w:spacing w:before="120" w:after="0" w:line="240" w:lineRule="auto"/>
        <w:rPr>
          <w:rFonts w:ascii="Calibri" w:eastAsia="Times New Roman" w:hAnsi="Calibri" w:cs="Calibri"/>
          <w:color w:val="000000"/>
          <w:spacing w:val="8"/>
          <w:sz w:val="24"/>
          <w:szCs w:val="24"/>
          <w:lang w:eastAsia="cs-CZ"/>
          <w14:ligatures w14:val="none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Poslání</w:t>
      </w:r>
      <w:r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="00022CDA">
        <w:rPr>
          <w:rFonts w:ascii="Times New Roman" w:hAnsi="Times New Roman" w:cs="Times New Roman"/>
          <w:sz w:val="28"/>
          <w:szCs w:val="28"/>
        </w:rPr>
        <w:t>Nehemjáš</w:t>
      </w:r>
      <w:proofErr w:type="spellEnd"/>
      <w:proofErr w:type="gramEnd"/>
      <w:r w:rsidR="00022CDA">
        <w:rPr>
          <w:rFonts w:ascii="Times New Roman" w:hAnsi="Times New Roman" w:cs="Times New Roman"/>
          <w:sz w:val="28"/>
          <w:szCs w:val="28"/>
        </w:rPr>
        <w:t xml:space="preserve"> 8,10</w:t>
      </w:r>
      <w:r w:rsidR="00022CDA" w:rsidRPr="00022CDA">
        <w:rPr>
          <w:rFonts w:ascii="Calibri" w:eastAsia="Times New Roman" w:hAnsi="Calibri" w:cs="Calibri"/>
          <w:color w:val="000000"/>
          <w:spacing w:val="8"/>
          <w:sz w:val="24"/>
          <w:szCs w:val="24"/>
          <w:lang w:eastAsia="cs-CZ"/>
          <w14:ligatures w14:val="none"/>
        </w:rPr>
        <w:t> </w:t>
      </w:r>
      <w:r w:rsidR="00022CDA" w:rsidRPr="00022CDA">
        <w:rPr>
          <w:rFonts w:ascii="Calibri" w:eastAsia="Times New Roman" w:hAnsi="Calibri" w:cs="Calibri"/>
          <w:color w:val="000000"/>
          <w:spacing w:val="8"/>
          <w:sz w:val="28"/>
          <w:szCs w:val="28"/>
          <w:lang w:eastAsia="cs-CZ"/>
          <w14:ligatures w14:val="none"/>
        </w:rPr>
        <w:t>„Dnešní den je svatý Hospodinu, vašemu Bohu. Netruchlete a neplačte.“ Dále jim řekl: „Jděte, jezte tučná jídla a pijte sladké nápoje a posílejte dárky těm, kdo nemají nic připraveno. Dnešní den je zajisté svatý našemu Pánu. Netrapte se! Radost z Hospodina bude vaší záštitou.“</w:t>
      </w:r>
    </w:p>
    <w:p w14:paraId="0CBDE6AC" w14:textId="656E6941" w:rsidR="006C7D0B" w:rsidRPr="00C7722E" w:rsidRDefault="006C7D0B" w:rsidP="00022CDA">
      <w:pPr>
        <w:spacing w:after="0" w:line="240" w:lineRule="auto"/>
        <w:ind w:right="-168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Požehnání </w:t>
      </w:r>
      <w:r w:rsidR="00022CDA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022C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2CDA" w:rsidRPr="00022CD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Vidoucí Bože, požehnej nám, aby tě naše oči poznaly.</w:t>
      </w:r>
      <w:r w:rsidR="00022CD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 w:rsidR="00022CDA" w:rsidRPr="00022CD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Slyšící Bože, požehnej nám, aby naše uši slyšely tvůj hlas.</w:t>
      </w:r>
      <w:r w:rsidR="00022CD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022CDA" w:rsidRPr="00022CD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Provázející Bože, požehnej nám, abychom zůstali na tvých cestách.</w:t>
      </w:r>
      <w:r w:rsidR="00022CDA" w:rsidRPr="00022CD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Milující Bože, požehnej nám, aby mnozí lidé cítili tvoji lásku.</w:t>
      </w:r>
      <w:r w:rsidR="00022CDA" w:rsidRPr="00022CD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Blízký Bože, požehnej nám a daruj nám pokoj a radost.</w:t>
      </w:r>
      <w:r w:rsidR="00022CDA" w:rsidRPr="00022CD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Požehnej vám dobrý Bůh: Otec, Syn a Duch svatý.</w:t>
      </w:r>
      <w:r w:rsidR="009E4B3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 w:rsidR="00022CDA" w:rsidRPr="00022CD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Amen.</w:t>
      </w:r>
    </w:p>
    <w:p w14:paraId="6C470B8E" w14:textId="4DC803CA" w:rsidR="006C7D0B" w:rsidRDefault="006C7D0B" w:rsidP="006C7D0B">
      <w:pPr>
        <w:spacing w:before="120" w:after="100" w:afterAutospacing="1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píseň  482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26BA">
        <w:rPr>
          <w:rFonts w:ascii="Times New Roman" w:hAnsi="Times New Roman" w:cs="Times New Roman"/>
          <w:bCs/>
          <w:sz w:val="28"/>
          <w:szCs w:val="28"/>
        </w:rPr>
        <w:t>Ó</w:t>
      </w:r>
      <w:r w:rsidRPr="007A78FD">
        <w:rPr>
          <w:rFonts w:ascii="Times New Roman" w:hAnsi="Times New Roman" w:cs="Times New Roman"/>
          <w:bCs/>
          <w:sz w:val="28"/>
          <w:szCs w:val="28"/>
        </w:rPr>
        <w:t xml:space="preserve"> ty radostný čase vánoční</w:t>
      </w:r>
    </w:p>
    <w:p w14:paraId="04FC7D01" w14:textId="77777777" w:rsidR="009E4B39" w:rsidRDefault="009E4B39" w:rsidP="006C7D0B">
      <w:pPr>
        <w:spacing w:before="120" w:after="100" w:afterAutospacing="1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</w:p>
    <w:p w14:paraId="69DE83CD" w14:textId="27AAD9D7" w:rsidR="00163373" w:rsidRPr="00A40FF6" w:rsidRDefault="007330AA" w:rsidP="000C4C4E">
      <w:pPr>
        <w:spacing w:before="120"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8"/>
          <w:sz w:val="28"/>
          <w:szCs w:val="28"/>
          <w:lang w:eastAsia="cs-CZ"/>
          <w14:ligatures w14:val="none"/>
        </w:rPr>
      </w:pPr>
      <w:r w:rsidRPr="00A40FF6">
        <w:rPr>
          <w:rFonts w:ascii="Times New Roman" w:eastAsia="Times New Roman" w:hAnsi="Times New Roman" w:cs="Times New Roman"/>
          <w:b/>
          <w:bCs/>
          <w:color w:val="000000"/>
          <w:spacing w:val="8"/>
          <w:sz w:val="28"/>
          <w:szCs w:val="28"/>
          <w:lang w:eastAsia="cs-CZ"/>
          <w14:ligatures w14:val="none"/>
        </w:rPr>
        <w:t>Vstupní modlitba</w:t>
      </w:r>
    </w:p>
    <w:p w14:paraId="16B3156A" w14:textId="4708E239" w:rsidR="008B6990" w:rsidRPr="008B6990" w:rsidRDefault="008B6990" w:rsidP="008B6990">
      <w:pPr>
        <w:spacing w:after="0" w:line="240" w:lineRule="auto"/>
        <w:rPr>
          <w:sz w:val="28"/>
          <w:szCs w:val="28"/>
        </w:rPr>
      </w:pPr>
      <w:r w:rsidRPr="008B6990">
        <w:rPr>
          <w:sz w:val="28"/>
          <w:szCs w:val="28"/>
        </w:rPr>
        <w:t xml:space="preserve">Hospodine, náš Bože a Otče! </w:t>
      </w:r>
      <w:r>
        <w:rPr>
          <w:sz w:val="28"/>
          <w:szCs w:val="28"/>
        </w:rPr>
        <w:t xml:space="preserve">Chceme tě dnes opět chválit a vzývat, protože je neděle svatá doba, </w:t>
      </w:r>
      <w:r>
        <w:rPr>
          <w:sz w:val="28"/>
          <w:szCs w:val="28"/>
        </w:rPr>
        <w:t>den</w:t>
      </w:r>
      <w:r>
        <w:rPr>
          <w:sz w:val="28"/>
          <w:szCs w:val="28"/>
        </w:rPr>
        <w:t xml:space="preserve"> Páně.  Navíc je Štědrý den, den kdys nám daroval sám sebe. Jsme tu v různých rozpoloženích, někdo je otřesený událostmi v Praze, jiný </w:t>
      </w:r>
      <w:r w:rsidR="008755F3">
        <w:rPr>
          <w:sz w:val="28"/>
          <w:szCs w:val="28"/>
        </w:rPr>
        <w:t xml:space="preserve">je nervózní, že nemá všechno nachystané a spěchá domů, jiný zase je už unavený tím, co všechno pro dnešní den nachystal. A tak nám Pane dej tu milost, </w:t>
      </w:r>
      <w:r w:rsidR="008755F3">
        <w:rPr>
          <w:sz w:val="28"/>
          <w:szCs w:val="28"/>
        </w:rPr>
        <w:t>vstoupit do chválení a slavení</w:t>
      </w:r>
      <w:r w:rsidR="008755F3">
        <w:rPr>
          <w:sz w:val="28"/>
          <w:szCs w:val="28"/>
        </w:rPr>
        <w:t xml:space="preserve">.                        </w:t>
      </w:r>
      <w:r w:rsidRPr="008B6990">
        <w:rPr>
          <w:sz w:val="28"/>
          <w:szCs w:val="28"/>
        </w:rPr>
        <w:t>Všem, které děsily temnoty tohoto světa, d</w:t>
      </w:r>
      <w:r w:rsidRPr="008B6990">
        <w:rPr>
          <w:sz w:val="28"/>
          <w:szCs w:val="28"/>
        </w:rPr>
        <w:t>á</w:t>
      </w:r>
      <w:r w:rsidRPr="008B6990">
        <w:rPr>
          <w:sz w:val="28"/>
          <w:szCs w:val="28"/>
        </w:rPr>
        <w:t>val jsi svá zaslíbení. Ani jedno jsi nezrušil. A v temnotách zazářilo světlo. Ti, kdo na tebe očekávali, nebyli z</w:t>
      </w:r>
      <w:r w:rsidRPr="008B6990">
        <w:rPr>
          <w:sz w:val="28"/>
          <w:szCs w:val="28"/>
        </w:rPr>
        <w:t>a</w:t>
      </w:r>
      <w:r w:rsidRPr="008B6990">
        <w:rPr>
          <w:sz w:val="28"/>
          <w:szCs w:val="28"/>
        </w:rPr>
        <w:t>hanbeni. Plačící byli potěšeni. Protrhl jsi nebesa a sestoupil. Poslal jsi Mesiáše. Tvůj milý Syn se nar</w:t>
      </w:r>
      <w:r w:rsidRPr="008B6990">
        <w:rPr>
          <w:sz w:val="28"/>
          <w:szCs w:val="28"/>
        </w:rPr>
        <w:t>o</w:t>
      </w:r>
      <w:r w:rsidRPr="008B6990">
        <w:rPr>
          <w:sz w:val="28"/>
          <w:szCs w:val="28"/>
        </w:rPr>
        <w:t>dil jako člověk a stal se naším bratrem. Proto se smíme i my dnes připojit ke všem tvým zástupům a zazpívat: Sláva na výsostech Bohu</w:t>
      </w:r>
      <w:r w:rsidR="008755F3">
        <w:rPr>
          <w:sz w:val="28"/>
          <w:szCs w:val="28"/>
        </w:rPr>
        <w:t xml:space="preserve"> a na Zemi pokoj mezi lidmi. </w:t>
      </w:r>
      <w:r w:rsidRPr="008B6990">
        <w:rPr>
          <w:sz w:val="28"/>
          <w:szCs w:val="28"/>
        </w:rPr>
        <w:t>Prosíme tě: Daruj nám všem, malým i velikým, ab</w:t>
      </w:r>
      <w:r w:rsidRPr="008B6990">
        <w:rPr>
          <w:sz w:val="28"/>
          <w:szCs w:val="28"/>
        </w:rPr>
        <w:t>y</w:t>
      </w:r>
      <w:r w:rsidRPr="008B6990">
        <w:rPr>
          <w:sz w:val="28"/>
          <w:szCs w:val="28"/>
        </w:rPr>
        <w:t>chom jako pastýři a mudrci všeho zanechali a spěchali se klanět tomu narozenému betlémsk</w:t>
      </w:r>
      <w:r w:rsidRPr="008B6990">
        <w:rPr>
          <w:sz w:val="28"/>
          <w:szCs w:val="28"/>
        </w:rPr>
        <w:t>é</w:t>
      </w:r>
      <w:r w:rsidRPr="008B6990">
        <w:rPr>
          <w:sz w:val="28"/>
          <w:szCs w:val="28"/>
        </w:rPr>
        <w:t>mu děťátku. I to nám dej, abychom si radost, kterou nás chceš obdařit, neponechávali pro sebe, ale nesli ji všem. Pomoz nám k tomu svým svatým Duchem. Amen.</w:t>
      </w:r>
    </w:p>
    <w:p w14:paraId="16AB40BA" w14:textId="77777777" w:rsidR="00163373" w:rsidRDefault="00163373" w:rsidP="000C4C4E">
      <w:pPr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</w:pPr>
    </w:p>
    <w:p w14:paraId="7A7597F7" w14:textId="77777777" w:rsidR="00163373" w:rsidRDefault="00163373" w:rsidP="000C4C4E">
      <w:pPr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</w:pPr>
    </w:p>
    <w:p w14:paraId="09685F78" w14:textId="77777777" w:rsidR="00163373" w:rsidRDefault="00163373" w:rsidP="000C4C4E">
      <w:pPr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</w:pPr>
    </w:p>
    <w:p w14:paraId="53AF6072" w14:textId="77777777" w:rsidR="00163373" w:rsidRDefault="00163373" w:rsidP="000C4C4E">
      <w:pPr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</w:pPr>
    </w:p>
    <w:p w14:paraId="35C9195D" w14:textId="77777777" w:rsidR="00163373" w:rsidRDefault="00163373" w:rsidP="000C4C4E">
      <w:pPr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</w:pPr>
    </w:p>
    <w:p w14:paraId="449FADDC" w14:textId="77777777" w:rsidR="00163373" w:rsidRDefault="00163373" w:rsidP="000C4C4E">
      <w:pPr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</w:pPr>
    </w:p>
    <w:p w14:paraId="20A77899" w14:textId="77777777" w:rsidR="00163373" w:rsidRDefault="00163373" w:rsidP="000C4C4E">
      <w:pPr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</w:pPr>
    </w:p>
    <w:p w14:paraId="128B28A3" w14:textId="77777777" w:rsidR="00163373" w:rsidRDefault="00163373" w:rsidP="000C4C4E">
      <w:pPr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</w:pPr>
    </w:p>
    <w:p w14:paraId="2A193AD0" w14:textId="190A53E9" w:rsidR="00A40FF6" w:rsidRPr="00A40FF6" w:rsidRDefault="00A40FF6" w:rsidP="00A40F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8"/>
          <w:sz w:val="28"/>
          <w:szCs w:val="28"/>
          <w:lang w:eastAsia="cs-CZ"/>
          <w14:ligatures w14:val="none"/>
        </w:rPr>
      </w:pPr>
      <w:r w:rsidRPr="00A40FF6">
        <w:rPr>
          <w:rFonts w:ascii="Times New Roman" w:hAnsi="Times New Roman" w:cs="Times New Roman"/>
          <w:b/>
          <w:sz w:val="28"/>
          <w:szCs w:val="28"/>
        </w:rPr>
        <w:lastRenderedPageBreak/>
        <w:t>Jan 1,1-12</w:t>
      </w:r>
      <w:r w:rsidRPr="00A40FF6">
        <w:rPr>
          <w:rFonts w:ascii="Times New Roman" w:hAnsi="Times New Roman" w:cs="Times New Roman"/>
          <w:b/>
          <w:sz w:val="28"/>
          <w:szCs w:val="28"/>
        </w:rPr>
        <w:t xml:space="preserve"> + 1. čtení </w:t>
      </w:r>
      <w:proofErr w:type="spellStart"/>
      <w:r w:rsidRPr="00A40FF6">
        <w:rPr>
          <w:rFonts w:ascii="Times New Roman" w:hAnsi="Times New Roman" w:cs="Times New Roman"/>
          <w:b/>
          <w:sz w:val="28"/>
          <w:szCs w:val="28"/>
        </w:rPr>
        <w:t>Iz</w:t>
      </w:r>
      <w:proofErr w:type="spellEnd"/>
      <w:r w:rsidRPr="00A40FF6">
        <w:rPr>
          <w:rFonts w:ascii="Times New Roman" w:hAnsi="Times New Roman" w:cs="Times New Roman"/>
          <w:b/>
          <w:sz w:val="28"/>
          <w:szCs w:val="28"/>
        </w:rPr>
        <w:t xml:space="preserve"> 11, 1-9</w:t>
      </w:r>
    </w:p>
    <w:p w14:paraId="416DB0DB" w14:textId="712623D1" w:rsidR="00A40FF6" w:rsidRDefault="00117084" w:rsidP="00A40FF6">
      <w:pPr>
        <w:spacing w:after="0" w:line="240" w:lineRule="auto"/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Milé sestry, milí bratři, milí přítomní. Máme před sebou radostné svátky a za sebou</w:t>
      </w:r>
      <w:r w:rsidR="00F87B7D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 celkem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neradostné události. Neměly by nás až tak překvapit</w:t>
      </w:r>
      <w:r w:rsidR="0012178B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. Zlo tohoto typu na tomto světě bylo vždy a Ježíš říká, že to do budoucna nebude lepší. A dokonce, že se to děje kolem Vánoc se stalo skoro pravidlem. Odstartovala to betlémská neviňátka. Nás se to někdy dotýká víc a někdy míň</w:t>
      </w:r>
      <w:r w:rsidR="00F87B7D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. P</w:t>
      </w:r>
      <w:r w:rsidR="0012178B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odle toho, jak je ohrožení od nás vzdáleno – buď časově – že se to stalo už dávno nebo místně – že je to daleko. Když začala </w:t>
      </w:r>
      <w:r w:rsidR="00F87B7D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v</w:t>
      </w:r>
      <w:r w:rsidR="0012178B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álka na Ukrajině, měli jsme pocit, že už to práská dost blízko, </w:t>
      </w:r>
      <w:proofErr w:type="gramStart"/>
      <w:r w:rsidR="0012178B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těm</w:t>
      </w:r>
      <w:proofErr w:type="gramEnd"/>
      <w:r w:rsidR="0012178B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 co to práskalo nad hlavou jsme poskytli přístřeší. A </w:t>
      </w:r>
      <w:proofErr w:type="spellStart"/>
      <w:r w:rsidR="0012178B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ted</w:t>
      </w:r>
      <w:proofErr w:type="spellEnd"/>
      <w:r w:rsidR="0012178B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 Praha. Smyčka se stahuje, nebezpečí se přibližuje, </w:t>
      </w:r>
      <w:r w:rsidR="000C4C4E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pocit ohrožení se stupňuje. Co se dá v takových situacích dělat? Mám pro vás dva verše z Bible:</w:t>
      </w:r>
      <w:r w:rsidR="000C4C4E" w:rsidRPr="000C4C4E">
        <w:rPr>
          <w:rFonts w:ascii="Calibri" w:eastAsia="Times New Roman" w:hAnsi="Calibri" w:cs="Calibri"/>
          <w:b/>
          <w:bCs/>
          <w:color w:val="000000"/>
          <w:spacing w:val="8"/>
          <w:sz w:val="24"/>
          <w:szCs w:val="24"/>
          <w:lang w:eastAsia="cs-CZ"/>
          <w14:ligatures w14:val="none"/>
        </w:rPr>
        <w:t xml:space="preserve"> </w:t>
      </w:r>
      <w:proofErr w:type="spellStart"/>
      <w:r w:rsidR="000C4C4E" w:rsidRPr="000C4C4E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8"/>
          <w:sz w:val="28"/>
          <w:szCs w:val="28"/>
          <w:lang w:eastAsia="cs-CZ"/>
          <w14:ligatures w14:val="none"/>
        </w:rPr>
        <w:t>Iz</w:t>
      </w:r>
      <w:proofErr w:type="spellEnd"/>
      <w:r w:rsidR="000C4C4E" w:rsidRPr="000C4C4E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8"/>
          <w:sz w:val="28"/>
          <w:szCs w:val="28"/>
          <w:lang w:eastAsia="cs-CZ"/>
          <w14:ligatures w14:val="none"/>
        </w:rPr>
        <w:t xml:space="preserve"> 41,</w:t>
      </w:r>
      <w:r w:rsidR="000C4C4E" w:rsidRPr="000C4C4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8"/>
          <w:sz w:val="28"/>
          <w:szCs w:val="28"/>
          <w:lang w:eastAsia="cs-CZ"/>
          <w14:ligatures w14:val="none"/>
        </w:rPr>
        <w:t xml:space="preserve"> </w:t>
      </w:r>
      <w:hyperlink r:id="rId6" w:anchor="v10" w:tooltip="10" w:history="1">
        <w:r w:rsidR="000C4C4E" w:rsidRPr="007C56A0">
          <w:rPr>
            <w:rFonts w:ascii="Times New Roman" w:eastAsia="Times New Roman" w:hAnsi="Times New Roman" w:cs="Times New Roman"/>
            <w:b/>
            <w:bCs/>
            <w:i/>
            <w:iCs/>
            <w:color w:val="000000" w:themeColor="text1"/>
            <w:spacing w:val="8"/>
            <w:sz w:val="28"/>
            <w:szCs w:val="28"/>
            <w:lang w:eastAsia="cs-CZ"/>
            <w14:ligatures w14:val="none"/>
          </w:rPr>
          <w:t>10</w:t>
        </w:r>
      </w:hyperlink>
      <w:r w:rsidR="000C4C4E" w:rsidRPr="000C4C4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8"/>
          <w:sz w:val="28"/>
          <w:szCs w:val="28"/>
          <w:lang w:eastAsia="cs-CZ"/>
          <w14:ligatures w14:val="none"/>
        </w:rPr>
        <w:t xml:space="preserve"> </w:t>
      </w:r>
      <w:r w:rsidR="000C4C4E" w:rsidRPr="007C56A0">
        <w:rPr>
          <w:rFonts w:ascii="Times New Roman" w:eastAsia="Times New Roman" w:hAnsi="Times New Roman" w:cs="Times New Roman"/>
          <w:i/>
          <w:iCs/>
          <w:color w:val="000000"/>
          <w:spacing w:val="8"/>
          <w:sz w:val="28"/>
          <w:szCs w:val="28"/>
          <w:lang w:eastAsia="cs-CZ"/>
          <w14:ligatures w14:val="none"/>
        </w:rPr>
        <w:t xml:space="preserve">Neboj se, vždyť já jsem s tebou, nerozhlížej se úzkostlivě, já jsem tvůj Bůh. Dodám ti </w:t>
      </w:r>
      <w:proofErr w:type="gramStart"/>
      <w:r w:rsidR="000C4C4E" w:rsidRPr="007C56A0">
        <w:rPr>
          <w:rFonts w:ascii="Times New Roman" w:eastAsia="Times New Roman" w:hAnsi="Times New Roman" w:cs="Times New Roman"/>
          <w:i/>
          <w:iCs/>
          <w:color w:val="000000"/>
          <w:spacing w:val="8"/>
          <w:sz w:val="28"/>
          <w:szCs w:val="28"/>
          <w:lang w:eastAsia="cs-CZ"/>
          <w14:ligatures w14:val="none"/>
        </w:rPr>
        <w:t>odvahu</w:t>
      </w:r>
      <w:r w:rsidR="007330AA">
        <w:rPr>
          <w:rFonts w:ascii="Times New Roman" w:eastAsia="Times New Roman" w:hAnsi="Times New Roman" w:cs="Times New Roman"/>
          <w:i/>
          <w:iCs/>
          <w:color w:val="000000"/>
          <w:spacing w:val="8"/>
          <w:sz w:val="28"/>
          <w:szCs w:val="28"/>
          <w:lang w:eastAsia="cs-CZ"/>
          <w14:ligatures w14:val="none"/>
        </w:rPr>
        <w:t xml:space="preserve"> </w:t>
      </w:r>
      <w:r w:rsidR="000C4C4E" w:rsidRPr="007C56A0">
        <w:rPr>
          <w:rFonts w:ascii="Times New Roman" w:eastAsia="Times New Roman" w:hAnsi="Times New Roman" w:cs="Times New Roman"/>
          <w:i/>
          <w:iCs/>
          <w:color w:val="000000"/>
          <w:spacing w:val="8"/>
          <w:sz w:val="28"/>
          <w:szCs w:val="28"/>
          <w:lang w:eastAsia="cs-CZ"/>
          <w14:ligatures w14:val="none"/>
        </w:rPr>
        <w:t>,</w:t>
      </w:r>
      <w:proofErr w:type="gramEnd"/>
      <w:r w:rsidR="000C4C4E" w:rsidRPr="007C56A0">
        <w:rPr>
          <w:rFonts w:ascii="Times New Roman" w:eastAsia="Times New Roman" w:hAnsi="Times New Roman" w:cs="Times New Roman"/>
          <w:i/>
          <w:iCs/>
          <w:color w:val="000000"/>
          <w:spacing w:val="8"/>
          <w:sz w:val="28"/>
          <w:szCs w:val="28"/>
          <w:lang w:eastAsia="cs-CZ"/>
          <w14:ligatures w14:val="none"/>
        </w:rPr>
        <w:t xml:space="preserve"> pomocí ti budu, budu tě podpírat pravicí své spravedlnosti.</w:t>
      </w:r>
      <w:r w:rsidR="00A40FF6">
        <w:rPr>
          <w:rFonts w:ascii="Times New Roman" w:eastAsia="Times New Roman" w:hAnsi="Times New Roman" w:cs="Times New Roman"/>
          <w:i/>
          <w:iCs/>
          <w:color w:val="000000"/>
          <w:spacing w:val="8"/>
          <w:sz w:val="28"/>
          <w:szCs w:val="28"/>
          <w:lang w:eastAsia="cs-CZ"/>
          <w14:ligatures w14:val="none"/>
        </w:rPr>
        <w:t xml:space="preserve">                         </w:t>
      </w:r>
      <w:hyperlink r:id="rId7" w:anchor="v12" w:tooltip="Žalmy 42, 12" w:history="1">
        <w:r w:rsidR="000C4C4E" w:rsidRPr="007C56A0">
          <w:rPr>
            <w:rFonts w:ascii="Times New Roman" w:eastAsia="Times New Roman" w:hAnsi="Times New Roman" w:cs="Times New Roman"/>
            <w:b/>
            <w:bCs/>
            <w:i/>
            <w:iCs/>
            <w:color w:val="000000" w:themeColor="text1"/>
            <w:spacing w:val="8"/>
            <w:sz w:val="28"/>
            <w:szCs w:val="28"/>
            <w:lang w:eastAsia="cs-CZ"/>
            <w14:ligatures w14:val="none"/>
          </w:rPr>
          <w:t>Žalm 42, 12</w:t>
        </w:r>
      </w:hyperlink>
      <w:r w:rsidR="000C4C4E" w:rsidRPr="000C4C4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8"/>
          <w:sz w:val="28"/>
          <w:szCs w:val="28"/>
          <w:lang w:eastAsia="cs-CZ"/>
          <w14:ligatures w14:val="none"/>
        </w:rPr>
        <w:t xml:space="preserve"> </w:t>
      </w:r>
      <w:r w:rsidR="000C4C4E" w:rsidRPr="007C56A0">
        <w:rPr>
          <w:rFonts w:ascii="Times New Roman" w:eastAsia="Times New Roman" w:hAnsi="Times New Roman" w:cs="Times New Roman"/>
          <w:i/>
          <w:iCs/>
          <w:color w:val="000000"/>
          <w:spacing w:val="8"/>
          <w:sz w:val="28"/>
          <w:szCs w:val="28"/>
          <w:lang w:eastAsia="cs-CZ"/>
          <w14:ligatures w14:val="none"/>
        </w:rPr>
        <w:t>Proč se tak trpce rmoutíš, má duše, proč ve mně úzkostně sténáš? Na Boha čekej, opět mu budu vzdávat chválu, jemu, své spáse. On je můj Bůh.</w:t>
      </w:r>
      <w:r w:rsidR="00A40FF6">
        <w:rPr>
          <w:rFonts w:ascii="Times New Roman" w:eastAsia="Times New Roman" w:hAnsi="Times New Roman" w:cs="Times New Roman"/>
          <w:i/>
          <w:iCs/>
          <w:color w:val="000000"/>
          <w:spacing w:val="8"/>
          <w:sz w:val="28"/>
          <w:szCs w:val="28"/>
          <w:lang w:eastAsia="cs-CZ"/>
          <w14:ligatures w14:val="none"/>
        </w:rPr>
        <w:t xml:space="preserve">  </w:t>
      </w:r>
      <w:r w:rsidR="000C4C4E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Nerozhlížej se úzkostlivě a čekej na Boha. Nesoustřeď se na věci okolo, které stejně nemůžeš změnit, ale soustřeď se na Boha. Ten ti i v tom všem zmatku a nebezpečí dá pokoj jistotu</w:t>
      </w:r>
      <w:r w:rsidR="005B5C58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,</w:t>
      </w:r>
      <w:r w:rsidR="000C4C4E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 důvěru, bezpečí. Také možná nezmění okolnosti, které tě děsí, ale naplní tě pokojem, že ať se děje, co se děje. ty budeš v bezpečí u něj. A i když to na tomto světě nedopadne dobře, vezme tě s sebou do svých nádvoří, kde už </w:t>
      </w:r>
      <w:proofErr w:type="spellStart"/>
      <w:r w:rsidR="000C4C4E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ted</w:t>
      </w:r>
      <w:proofErr w:type="spellEnd"/>
      <w:r w:rsidR="000C4C4E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 máš připravené místo. Doporučuji vaší pozornosti píseň z našeho zpěvníku, kterou ještě neumíme: Mou cestu v rukou máš, jdu s důvěrou. A tam se zpívá: </w:t>
      </w:r>
      <w:r w:rsidR="000C4C4E" w:rsidRPr="00002C04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Ať se třeba hory zřítí do moře, jdu s důvěrou, ať i hvězdy padají a svět kolem se hroutí</w:t>
      </w:r>
      <w:r w:rsidR="00F87B7D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….</w:t>
      </w:r>
      <w:r w:rsidR="000C4C4E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 </w:t>
      </w:r>
      <w:r w:rsidR="00473606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Věci kolem sebe neovlivníte, </w:t>
      </w:r>
      <w:r w:rsidR="00A40FF6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ale můžete ovlivnit, co s vámi udělají</w:t>
      </w:r>
    </w:p>
    <w:p w14:paraId="1240D027" w14:textId="7E744DFA" w:rsidR="005B5C58" w:rsidRDefault="00473606" w:rsidP="000C4C4E">
      <w:pPr>
        <w:spacing w:after="0" w:line="240" w:lineRule="auto"/>
        <w:textAlignment w:val="baseline"/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</w:pPr>
      <w:r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 Jestli se poddáte strachu nebo Bohu.</w:t>
      </w:r>
      <w:r w:rsidR="00A40FF6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 </w:t>
      </w:r>
      <w:r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To rozhodnutí je na každém z nás. </w:t>
      </w:r>
    </w:p>
    <w:p w14:paraId="26E9FABA" w14:textId="77777777" w:rsidR="00C37197" w:rsidRDefault="00473606" w:rsidP="000C4C4E">
      <w:pPr>
        <w:spacing w:after="0" w:line="240" w:lineRule="auto"/>
        <w:textAlignment w:val="baseline"/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</w:pPr>
      <w:r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A v tuto chvíli nám nádherně navazuje příležitost Vánoc.  Vzepřít se strachu a poddat se Bohu</w:t>
      </w:r>
      <w:r w:rsidR="00F87B7D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. To</w:t>
      </w:r>
      <w:r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 se udělá tak, že pustíte do svého srdce to světlo, o kterém píše Jan. Ježíš v jesličkách, bezbranné dítě, které je vydané na milost a nemilost tomuto světu, jeho zlobě, temnotě, chráněné pouze Boží láskou a jeho plánem </w:t>
      </w:r>
      <w:r w:rsidR="005B5C58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         </w:t>
      </w:r>
      <w:r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je synonymem toho, jak my se můžeme vydat Bohu. </w:t>
      </w:r>
      <w:r>
        <w:rPr>
          <w:rFonts w:ascii="inherit" w:eastAsia="Times New Roman" w:hAnsi="inherit" w:cs="Arial" w:hint="eastAsia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Č</w:t>
      </w:r>
      <w:r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lověk vydaný Bohu je úplně bezbranný vůči tomuto světu, stejně jak</w:t>
      </w:r>
      <w:r w:rsidR="00F87B7D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o</w:t>
      </w:r>
      <w:r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 nahé miminko v jesličkách. </w:t>
      </w:r>
      <w:r w:rsidR="005B5C58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Pustit do svého srdce světlo je možná moc složité filosofické přemýšlení. </w:t>
      </w:r>
      <w:r w:rsidR="00F87B7D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Pojďme</w:t>
      </w:r>
      <w:r w:rsidR="005B5C58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 si to vysvětlit: opakem světla je tma. Ve tmě není nic vidět. Nevidíš věci, které by ti mohly dodat jistotu, bezpečí, které by ukazovaly tvou hodnotu</w:t>
      </w:r>
      <w:r w:rsidR="00114AA3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, že za něco stojíš</w:t>
      </w:r>
      <w:r w:rsidR="005B5C58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. Nevidíš také nikoho jiného. Cítíš se sám, nejistý</w:t>
      </w:r>
      <w:r w:rsidR="00114AA3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,</w:t>
      </w:r>
      <w:r w:rsidR="005B5C58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 ohrožený a z tohoto blbého pocitu děláš špatné věci</w:t>
      </w:r>
      <w:r w:rsidR="00114AA3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 a ubližuješ lidem</w:t>
      </w:r>
      <w:r w:rsidR="005B5C58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. </w:t>
      </w:r>
      <w:r w:rsidR="00114AA3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Tato tma je způsobena hříchem, který nás odděluje od Boha. Hřích je bariéra, která brání světlu a vytváří tmu. A to se děje na světě už od Adama a Evy, kdy si člověk řekl: Čau</w:t>
      </w:r>
      <w:r w:rsidR="00F87B7D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,</w:t>
      </w:r>
      <w:r w:rsidR="00114AA3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 Bože</w:t>
      </w:r>
      <w:r w:rsidR="00F87B7D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,</w:t>
      </w:r>
      <w:r w:rsidR="00114AA3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 už tě nepotřebuju, já sám vím, co je pro mě dobré, já sám si na to přijdu. A vydal se vlastní cestou.  </w:t>
      </w:r>
      <w:r w:rsidR="004531F0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A </w:t>
      </w:r>
      <w:r w:rsidR="00114AA3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od té doby každý člověk na této planetě dělá stejnou chybu. Odklání se od Boha v domněn</w:t>
      </w:r>
      <w:r w:rsidR="00114AA3">
        <w:rPr>
          <w:rFonts w:ascii="inherit" w:eastAsia="Times New Roman" w:hAnsi="inherit" w:cs="Arial" w:hint="eastAsia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í</w:t>
      </w:r>
      <w:r w:rsidR="00114AA3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, že svůj život zmákne sám.   A v tu chvíli, kdy to udělá, jakmile se otočí ke světlu zády, vrhá stín, tvoří temnot</w:t>
      </w:r>
      <w:r w:rsidR="00F87B7D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u</w:t>
      </w:r>
      <w:r w:rsidR="00114AA3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 a koná skutky tmy. A v této tmě žije svět. </w:t>
      </w:r>
    </w:p>
    <w:p w14:paraId="53B1D09D" w14:textId="0568F775" w:rsidR="00114AA3" w:rsidRDefault="00114AA3" w:rsidP="000C4C4E">
      <w:pPr>
        <w:spacing w:after="0" w:line="240" w:lineRule="auto"/>
        <w:textAlignment w:val="baseline"/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</w:pPr>
      <w:r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A do této tmy přichází Ježíš</w:t>
      </w:r>
      <w:r w:rsidR="007A502B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, aby se stal součástí každého z nás a rozzářil naše životy. </w:t>
      </w:r>
    </w:p>
    <w:p w14:paraId="51B94F91" w14:textId="77777777" w:rsidR="00A40FF6" w:rsidRDefault="007A502B" w:rsidP="00A40FF6">
      <w:pPr>
        <w:spacing w:after="0" w:line="240" w:lineRule="auto"/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</w:pPr>
      <w:r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Pokusím se vysvětlit, jak to myslím: Představte si Boha jako obrovskou vesmírnou bytost, která je větší než naše galaxie, obeplouvá všechny planety a světy, a její podstatou je láska a světlo. Ne světlo, které se měří </w:t>
      </w:r>
      <w:r w:rsidR="00163373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v jednotkách, ale takové to, jako</w:t>
      </w:r>
    </w:p>
    <w:p w14:paraId="657C2B58" w14:textId="61A28AFC" w:rsidR="00163373" w:rsidRPr="00117084" w:rsidRDefault="00163373" w:rsidP="00A40FF6">
      <w:pPr>
        <w:spacing w:after="0" w:line="240" w:lineRule="auto"/>
        <w:rPr>
          <w:rFonts w:ascii="Calibri" w:eastAsia="Times New Roman" w:hAnsi="Calibri" w:cs="Calibri"/>
          <w:color w:val="000000"/>
          <w:spacing w:val="8"/>
          <w:sz w:val="24"/>
          <w:szCs w:val="24"/>
          <w:lang w:eastAsia="cs-CZ"/>
          <w14:ligatures w14:val="none"/>
        </w:rPr>
      </w:pPr>
      <w:r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lastRenderedPageBreak/>
        <w:t xml:space="preserve"> když vám něco dojde, když se vám rozsvítí… :-).</w:t>
      </w:r>
      <w:r w:rsidR="00A40FF6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  </w:t>
      </w:r>
      <w:r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A t</w:t>
      </w:r>
      <w:r w:rsidR="00F87B7D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ato bytost, </w:t>
      </w:r>
      <w:r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se dotýká každého člověka a nabízí mu </w:t>
      </w:r>
      <w:r w:rsidR="00F87B7D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své </w:t>
      </w:r>
      <w:r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světlo</w:t>
      </w:r>
      <w:r w:rsidR="00F87B7D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:</w:t>
      </w:r>
      <w:r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 lásku, přijetí, bezpečí</w:t>
      </w:r>
      <w:r w:rsidR="0034043A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. </w:t>
      </w:r>
      <w:r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Píše se: </w:t>
      </w:r>
      <w:hyperlink r:id="rId8" w:anchor="v9" w:tooltip="9" w:history="1">
        <w:r w:rsidRPr="00117084">
          <w:rPr>
            <w:rFonts w:ascii="Times New Roman" w:eastAsia="Times New Roman" w:hAnsi="Times New Roman" w:cs="Times New Roman"/>
            <w:b/>
            <w:bCs/>
            <w:i/>
            <w:iCs/>
            <w:color w:val="7D983A"/>
            <w:spacing w:val="8"/>
            <w:sz w:val="28"/>
            <w:szCs w:val="28"/>
            <w:u w:val="single"/>
            <w:lang w:eastAsia="cs-CZ"/>
            <w14:ligatures w14:val="none"/>
          </w:rPr>
          <w:t>9</w:t>
        </w:r>
      </w:hyperlink>
      <w:r w:rsidRPr="00117084">
        <w:rPr>
          <w:rFonts w:ascii="Times New Roman" w:eastAsia="Times New Roman" w:hAnsi="Times New Roman" w:cs="Times New Roman"/>
          <w:i/>
          <w:iCs/>
          <w:color w:val="000000"/>
          <w:spacing w:val="8"/>
          <w:sz w:val="28"/>
          <w:szCs w:val="28"/>
          <w:lang w:eastAsia="cs-CZ"/>
          <w14:ligatures w14:val="none"/>
        </w:rPr>
        <w:t>Bylo tu pravé světlo, které osvěcuje každého člověka; to přicházelo do světa.</w:t>
      </w:r>
    </w:p>
    <w:p w14:paraId="4BD33411" w14:textId="3B46B6EF" w:rsidR="007A502B" w:rsidRDefault="00163373" w:rsidP="000C4C4E">
      <w:pPr>
        <w:spacing w:after="0" w:line="240" w:lineRule="auto"/>
        <w:textAlignment w:val="baseline"/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</w:pPr>
      <w:r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Ale my jsme k němu otočení zády. A tak pošle na Zemi Ježíše, aby se stal jedním z nás a pokusil se nás nadchnout pro světlo a lásku svým životem, uzdravováním, mocnými činy a odpuštěním hříchů. A tak Ježíš</w:t>
      </w:r>
      <w:r w:rsidR="00CE0FE4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,</w:t>
      </w:r>
      <w:r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 učiněn člověkem</w:t>
      </w:r>
      <w:r w:rsidR="00CE0FE4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,</w:t>
      </w:r>
      <w:r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 </w:t>
      </w:r>
      <w:r w:rsidRPr="00CE0FE4">
        <w:rPr>
          <w:rFonts w:ascii="inherit" w:eastAsia="Times New Roman" w:hAnsi="inherit" w:cs="Arial"/>
          <w:i/>
          <w:iCs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přišel mezi své vlastní</w:t>
      </w:r>
      <w:r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 – mezi lidi</w:t>
      </w:r>
      <w:r w:rsidR="00CE0FE4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, </w:t>
      </w:r>
      <w:r w:rsidRPr="00CE0FE4">
        <w:rPr>
          <w:rFonts w:ascii="inherit" w:eastAsia="Times New Roman" w:hAnsi="inherit" w:cs="Arial"/>
          <w:i/>
          <w:iCs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ale jeho vlastní ho nepřijali</w:t>
      </w:r>
      <w:r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 </w:t>
      </w:r>
      <w:r w:rsidR="00CE0FE4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(</w:t>
      </w:r>
      <w:r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verš 11</w:t>
      </w:r>
      <w:r w:rsidR="00CE0FE4"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>)</w:t>
      </w:r>
      <w:r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t xml:space="preserve"> – nakonec ho zabili. </w:t>
      </w:r>
    </w:p>
    <w:p w14:paraId="66DB4F3A" w14:textId="7530B23C" w:rsidR="00CE0FE4" w:rsidRDefault="00000000" w:rsidP="00163373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</w:pPr>
      <w:hyperlink r:id="rId9" w:anchor="v12" w:tooltip="12" w:history="1">
        <w:r w:rsidR="00163373" w:rsidRPr="00117084">
          <w:rPr>
            <w:rFonts w:ascii="Times New Roman" w:eastAsia="Times New Roman" w:hAnsi="Times New Roman" w:cs="Times New Roman"/>
            <w:b/>
            <w:bCs/>
            <w:i/>
            <w:iCs/>
            <w:color w:val="7D983A"/>
            <w:spacing w:val="8"/>
            <w:sz w:val="28"/>
            <w:szCs w:val="28"/>
            <w:u w:val="single"/>
            <w:lang w:eastAsia="cs-CZ"/>
            <w14:ligatures w14:val="none"/>
          </w:rPr>
          <w:t>12</w:t>
        </w:r>
      </w:hyperlink>
      <w:r w:rsidR="00163373" w:rsidRPr="00117084">
        <w:rPr>
          <w:rFonts w:ascii="Times New Roman" w:eastAsia="Times New Roman" w:hAnsi="Times New Roman" w:cs="Times New Roman"/>
          <w:i/>
          <w:iCs/>
          <w:color w:val="000000"/>
          <w:spacing w:val="8"/>
          <w:sz w:val="28"/>
          <w:szCs w:val="28"/>
          <w:lang w:eastAsia="cs-CZ"/>
          <w14:ligatures w14:val="none"/>
        </w:rPr>
        <w:t>Těm pak, kteří ho přijali a věří v jeho jméno, dal moc stát se Božími dětmi.</w:t>
      </w:r>
      <w:r w:rsidR="00163373" w:rsidRPr="00163373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 </w:t>
      </w:r>
      <w:r w:rsidR="00CE0FE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Co se</w:t>
      </w:r>
      <w:r w:rsidR="0034043A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 to tedy</w:t>
      </w:r>
      <w:r w:rsidR="00CE0FE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 stalo těm, kteří ho přijali? Ten, který je světlo, prozářil jejich nitro a oni </w:t>
      </w:r>
      <w:r w:rsidR="0034043A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u</w:t>
      </w:r>
      <w:r w:rsidR="00CE0FE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viděli kým jsou. Že jsou Boží milovan</w:t>
      </w:r>
      <w:r w:rsidR="0034043A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é</w:t>
      </w:r>
      <w:r w:rsidR="00CE0FE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 dě</w:t>
      </w:r>
      <w:r w:rsidR="0034043A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t</w:t>
      </w:r>
      <w:r w:rsidR="00CE0FE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i, že na jejich straně je mocná vesmírná síla, zvaná Bůh, která chce konat dobro na této </w:t>
      </w:r>
      <w:r w:rsidR="0034043A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Z</w:t>
      </w:r>
      <w:r w:rsidR="00CE0FE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emi</w:t>
      </w:r>
      <w:r w:rsidR="0034043A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,</w:t>
      </w:r>
      <w:r w:rsidR="00CE0FE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 a to i skrze ně. T</w:t>
      </w:r>
      <w:r w:rsidR="00163373" w:rsidRPr="00CE0FE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o světlo</w:t>
      </w:r>
      <w:r w:rsidR="00CE0FE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, které pustíme do našeho života</w:t>
      </w:r>
      <w:r w:rsidR="00163373" w:rsidRPr="00CE0FE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 nám vrací identitu Božích dětí</w:t>
      </w:r>
      <w:r w:rsidR="00CE0FE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. </w:t>
      </w:r>
      <w:r w:rsidR="0034043A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Ukáže nám, </w:t>
      </w:r>
      <w:r w:rsidR="003B524F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kdo</w:t>
      </w:r>
      <w:r w:rsidR="0034043A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 jsme</w:t>
      </w:r>
      <w:r w:rsidR="003B524F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, </w:t>
      </w:r>
      <w:r w:rsidR="0034043A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co máme</w:t>
      </w:r>
      <w:r w:rsidR="003B524F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 a z</w:t>
      </w:r>
      <w:r w:rsidR="0034043A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aplní všechnu prázdnotu ve všech oblastech </w:t>
      </w:r>
      <w:r w:rsidR="003B524F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našeho </w:t>
      </w:r>
      <w:r w:rsidR="0034043A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života. </w:t>
      </w:r>
      <w:r w:rsidR="003B524F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T</w:t>
      </w:r>
      <w:r w:rsidR="00163373" w:rsidRPr="00CE0FE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ento svět a zlé věci, které se na něm stávají</w:t>
      </w:r>
      <w:r w:rsidR="003B524F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, nám </w:t>
      </w:r>
      <w:r w:rsidR="004531F0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totiž </w:t>
      </w:r>
      <w:r w:rsidR="00163373" w:rsidRPr="00CE0FE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zastírají</w:t>
      </w:r>
      <w:r w:rsidR="003B524F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 skutečnost, že jsme Boží děti</w:t>
      </w:r>
      <w:r w:rsidR="00163373" w:rsidRPr="00CE0FE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, a my pak žijeme ve tmě. Myslíte si</w:t>
      </w:r>
      <w:r w:rsidR="003B524F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 snad</w:t>
      </w:r>
      <w:r w:rsidR="00163373" w:rsidRPr="00CE0FE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, že člověk, který se vnímá jako milované Boží dítě</w:t>
      </w:r>
      <w:r w:rsidR="0034043A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,</w:t>
      </w:r>
      <w:r w:rsidR="00163373" w:rsidRPr="00CE0FE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 střílí do lidí? Myslíte si, že člověk, který prožívá lásku svého nebeského Otce</w:t>
      </w:r>
      <w:r w:rsidR="00CE0FE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,</w:t>
      </w:r>
      <w:r w:rsidR="00163373" w:rsidRPr="00CE0FE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 opouští partnera, týrá děti, povyšuje se nad druhé, pomlouvá</w:t>
      </w:r>
      <w:r w:rsidR="0034043A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 nebo</w:t>
      </w:r>
      <w:r w:rsidR="00163373" w:rsidRPr="00CE0FE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 krade? </w:t>
      </w:r>
      <w:r w:rsidR="003B524F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Ne. </w:t>
      </w:r>
      <w:r w:rsidR="00163373" w:rsidRPr="00CE0FE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To</w:t>
      </w:r>
      <w:r w:rsidR="00CE0FE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,</w:t>
      </w:r>
      <w:r w:rsidR="00163373" w:rsidRPr="00CE0FE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 co se </w:t>
      </w:r>
      <w:r w:rsidR="0034043A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na světě </w:t>
      </w:r>
      <w:r w:rsidR="00163373" w:rsidRPr="00CE0FE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děje, </w:t>
      </w:r>
      <w:r w:rsidR="003B524F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se dě</w:t>
      </w:r>
      <w:r w:rsidR="00163373" w:rsidRPr="00CE0FE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je proto, že lid</w:t>
      </w:r>
      <w:r w:rsidR="0034043A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é</w:t>
      </w:r>
      <w:r w:rsidR="00163373" w:rsidRPr="00CE0FE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 nepřijali to světlo, ve kterém mohou vidět, že jsou </w:t>
      </w:r>
      <w:r w:rsidR="003B524F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milované</w:t>
      </w:r>
      <w:r w:rsidR="003B524F" w:rsidRPr="00CE0FE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 </w:t>
      </w:r>
      <w:r w:rsidR="00163373" w:rsidRPr="00CE0FE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>Boží děti.</w:t>
      </w:r>
    </w:p>
    <w:p w14:paraId="6E26027F" w14:textId="248AF4FE" w:rsidR="00D406D4" w:rsidRDefault="00CE0FE4" w:rsidP="00163373">
      <w:pPr>
        <w:spacing w:after="0" w:line="240" w:lineRule="auto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  <w:t xml:space="preserve">Ted malinko přeskočím k našemu prvnímu čtení: </w:t>
      </w:r>
      <w:r w:rsidR="00FF182C" w:rsidRPr="00FF182C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Vlk bude pobývat s beránkem, levhart s kůzletem odpočívat</w:t>
      </w:r>
      <w:r w:rsidR="00FF182C" w:rsidRPr="00FF182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. </w:t>
      </w:r>
      <w:r w:rsidR="00FF182C">
        <w:rPr>
          <w:rFonts w:ascii="Times New Roman" w:hAnsi="Times New Roman" w:cs="Times New Roman"/>
          <w:color w:val="000000"/>
          <w:spacing w:val="8"/>
          <w:sz w:val="28"/>
          <w:szCs w:val="28"/>
        </w:rPr>
        <w:t>To je popisován budoucí věk</w:t>
      </w:r>
      <w:r w:rsidR="004531F0">
        <w:rPr>
          <w:rFonts w:ascii="Times New Roman" w:hAnsi="Times New Roman" w:cs="Times New Roman"/>
          <w:color w:val="000000"/>
          <w:spacing w:val="8"/>
          <w:sz w:val="28"/>
          <w:szCs w:val="28"/>
        </w:rPr>
        <w:t>.</w:t>
      </w:r>
      <w:r w:rsidR="00FF182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="004531F0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Jeho hlavním znakem bude </w:t>
      </w:r>
      <w:r w:rsidR="004531F0" w:rsidRPr="004531F0"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  <w:t>bezpečí</w:t>
      </w:r>
      <w:r w:rsidR="004531F0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. Jedním slovem nebe. </w:t>
      </w:r>
      <w:r w:rsidR="00FF182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Vejdou do něj ti, kdo tady na </w:t>
      </w:r>
      <w:r w:rsidR="004531F0">
        <w:rPr>
          <w:rFonts w:ascii="Times New Roman" w:hAnsi="Times New Roman" w:cs="Times New Roman"/>
          <w:color w:val="000000"/>
          <w:spacing w:val="8"/>
          <w:sz w:val="28"/>
          <w:szCs w:val="28"/>
        </w:rPr>
        <w:t>Z</w:t>
      </w:r>
      <w:r w:rsidR="00FF182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emi v tomto věku </w:t>
      </w:r>
      <w:r w:rsidR="004531F0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Ježíše </w:t>
      </w:r>
      <w:r w:rsidR="00FF182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přijali. </w:t>
      </w:r>
      <w:r w:rsidR="004531F0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Tam </w:t>
      </w:r>
      <w:r w:rsidR="00FF182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už nikdo nikoho nebude žrát. Nebude </w:t>
      </w:r>
      <w:r w:rsidR="003B524F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už </w:t>
      </w:r>
      <w:r w:rsidR="00FF182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existovat predátor a kořist, agresor a oběť. Všichni </w:t>
      </w:r>
      <w:r w:rsidR="00FF182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budou mít naplněné potřeby, protože Bůh bude uprostřed nich. </w:t>
      </w:r>
      <w:r w:rsidR="008B6990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Proto už nikdo nikoho nebude žrát. </w:t>
      </w:r>
      <w:r w:rsidR="00FF182C" w:rsidRPr="00FF182C">
        <w:rPr>
          <w:rFonts w:ascii="Calibri" w:hAnsi="Calibri" w:cs="Calibri"/>
          <w:i/>
          <w:iCs/>
          <w:color w:val="000000"/>
          <w:spacing w:val="8"/>
          <w:sz w:val="28"/>
          <w:szCs w:val="28"/>
        </w:rPr>
        <w:t>Nikdo už nebude páchat zlo a šířit zkázu, neboť zemi naplní poznání Hospodina, jako vody pokrývají moře</w:t>
      </w:r>
      <w:r w:rsidR="007330AA">
        <w:rPr>
          <w:rFonts w:ascii="Calibri" w:hAnsi="Calibri" w:cs="Calibri"/>
          <w:i/>
          <w:iCs/>
          <w:color w:val="000000"/>
          <w:spacing w:val="8"/>
          <w:sz w:val="28"/>
          <w:szCs w:val="28"/>
        </w:rPr>
        <w:t xml:space="preserve"> </w:t>
      </w:r>
      <w:proofErr w:type="spellStart"/>
      <w:r w:rsidR="007330AA">
        <w:rPr>
          <w:rFonts w:ascii="Calibri" w:hAnsi="Calibri" w:cs="Calibri"/>
          <w:i/>
          <w:iCs/>
          <w:color w:val="000000"/>
          <w:spacing w:val="8"/>
          <w:sz w:val="28"/>
          <w:szCs w:val="28"/>
        </w:rPr>
        <w:t>Iz</w:t>
      </w:r>
      <w:proofErr w:type="spellEnd"/>
      <w:r w:rsidR="007330AA">
        <w:rPr>
          <w:rFonts w:ascii="Calibri" w:hAnsi="Calibri" w:cs="Calibri"/>
          <w:i/>
          <w:iCs/>
          <w:color w:val="000000"/>
          <w:spacing w:val="8"/>
          <w:sz w:val="28"/>
          <w:szCs w:val="28"/>
        </w:rPr>
        <w:t xml:space="preserve"> 11,</w:t>
      </w:r>
      <w:r w:rsidR="004531F0">
        <w:rPr>
          <w:rFonts w:ascii="Calibri" w:hAnsi="Calibri" w:cs="Calibri"/>
          <w:i/>
          <w:iCs/>
          <w:color w:val="000000"/>
          <w:spacing w:val="8"/>
          <w:sz w:val="28"/>
          <w:szCs w:val="28"/>
        </w:rPr>
        <w:t>9</w:t>
      </w:r>
      <w:r w:rsidR="00FF182C" w:rsidRPr="00FF182C">
        <w:rPr>
          <w:rFonts w:ascii="Calibri" w:hAnsi="Calibri" w:cs="Calibri"/>
          <w:i/>
          <w:iCs/>
          <w:color w:val="000000"/>
          <w:spacing w:val="8"/>
          <w:sz w:val="28"/>
          <w:szCs w:val="28"/>
        </w:rPr>
        <w:t>.</w:t>
      </w:r>
      <w:r w:rsidR="00FF182C">
        <w:rPr>
          <w:rFonts w:ascii="Calibri" w:hAnsi="Calibri" w:cs="Calibri"/>
          <w:i/>
          <w:iCs/>
          <w:color w:val="000000"/>
          <w:spacing w:val="8"/>
          <w:sz w:val="28"/>
          <w:szCs w:val="28"/>
        </w:rPr>
        <w:t xml:space="preserve"> </w:t>
      </w:r>
      <w:r w:rsidR="00FF182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Zemi naplní poznání Hospodina – rozsvítí se jim. V Božím království je to tak už </w:t>
      </w:r>
      <w:r w:rsidR="00026572">
        <w:rPr>
          <w:rFonts w:ascii="Times New Roman" w:hAnsi="Times New Roman" w:cs="Times New Roman"/>
          <w:color w:val="000000"/>
          <w:spacing w:val="8"/>
          <w:sz w:val="28"/>
          <w:szCs w:val="28"/>
        </w:rPr>
        <w:t>teď</w:t>
      </w:r>
      <w:r w:rsidR="00FF182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, a do tohoto světa to prosakuje těmi, kdo to světlo přijali, kdo mu otevřeli dveře svého srdce. Ježíš ve Zjevení Janově říká: </w:t>
      </w:r>
      <w:r w:rsidR="00FF182C" w:rsidRPr="00026572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Hle stojím přede dveřmi a tluču, zaslechne-li kdo můj hlas a </w:t>
      </w:r>
      <w:r w:rsidR="00026572" w:rsidRPr="00026572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o</w:t>
      </w:r>
      <w:r w:rsidR="00FF182C" w:rsidRPr="00026572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tevře mi, budu s ním večeřet a on se mnou</w:t>
      </w:r>
      <w:r w:rsidR="00026572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proofErr w:type="spellStart"/>
      <w:r w:rsidR="00026572">
        <w:rPr>
          <w:rFonts w:ascii="Times New Roman" w:hAnsi="Times New Roman" w:cs="Times New Roman"/>
          <w:color w:val="000000"/>
          <w:spacing w:val="8"/>
          <w:sz w:val="28"/>
          <w:szCs w:val="28"/>
        </w:rPr>
        <w:t>Zj</w:t>
      </w:r>
      <w:proofErr w:type="spellEnd"/>
      <w:r w:rsidR="00026572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3,20</w:t>
      </w:r>
      <w:r w:rsidR="00FF182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. </w:t>
      </w:r>
      <w:r w:rsidR="00A40FF6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="00026572">
        <w:rPr>
          <w:rFonts w:ascii="Times New Roman" w:hAnsi="Times New Roman" w:cs="Times New Roman"/>
          <w:color w:val="000000"/>
          <w:spacing w:val="8"/>
          <w:sz w:val="28"/>
          <w:szCs w:val="28"/>
        </w:rPr>
        <w:t>Otevřít se tomu světlu, stát se Božím dítětem,</w:t>
      </w:r>
      <w:r w:rsidR="00D406D4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pozvat Ježíše pod svou střechu, prozářit život v sobě a kolem sebe. Odhalit skutky tmy. Tím se poráží temnota v tomto světě. Bůh jiným způsobem nezasahuje, jen výjimečně a tomu se pak říká zázrak. </w:t>
      </w:r>
    </w:p>
    <w:p w14:paraId="3D1B9800" w14:textId="50F01C3D" w:rsidR="00026572" w:rsidRDefault="00D406D4" w:rsidP="000A5BBC">
      <w:pPr>
        <w:spacing w:line="240" w:lineRule="auto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Pokud se vám zdá, že žijeme v temné době, tak se tím víc můžete radovat, že přichází Vánoce. Protože je to vzácná příležitost. O Vánocích je nám království Boží snad nejblíž z celého roku a je nejsnadnější se mu otevřít. </w:t>
      </w:r>
      <w:r w:rsidR="006912A5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Pustit ho do tohoto světa.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I nevěřící lidé jsou citlivější na své vztahy, na své postoje a tvrdá srdce tají. Pokud žijeme ve tmě </w:t>
      </w:r>
      <w:r w:rsidR="007330AA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a přichází světlo, tak je to obrovský důvod k radosti. Světlo, které zahání smutek, splín, hřích, beznaděj, pocity méněcennosti a opuštěnosti. Světlo, </w:t>
      </w:r>
      <w:r w:rsidR="003B524F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které přináší </w:t>
      </w:r>
      <w:r w:rsidR="007330AA">
        <w:rPr>
          <w:rFonts w:ascii="Times New Roman" w:hAnsi="Times New Roman" w:cs="Times New Roman"/>
          <w:color w:val="000000"/>
          <w:spacing w:val="8"/>
          <w:sz w:val="28"/>
          <w:szCs w:val="28"/>
        </w:rPr>
        <w:t>lásk</w:t>
      </w:r>
      <w:r w:rsidR="003B524F">
        <w:rPr>
          <w:rFonts w:ascii="Times New Roman" w:hAnsi="Times New Roman" w:cs="Times New Roman"/>
          <w:color w:val="000000"/>
          <w:spacing w:val="8"/>
          <w:sz w:val="28"/>
          <w:szCs w:val="28"/>
        </w:rPr>
        <w:t>u</w:t>
      </w:r>
      <w:r w:rsidR="007330AA">
        <w:rPr>
          <w:rFonts w:ascii="Times New Roman" w:hAnsi="Times New Roman" w:cs="Times New Roman"/>
          <w:color w:val="000000"/>
          <w:spacing w:val="8"/>
          <w:sz w:val="28"/>
          <w:szCs w:val="28"/>
        </w:rPr>
        <w:t>, pokoj</w:t>
      </w:r>
      <w:r w:rsidR="003B524F">
        <w:rPr>
          <w:rFonts w:ascii="Times New Roman" w:hAnsi="Times New Roman" w:cs="Times New Roman"/>
          <w:color w:val="000000"/>
          <w:spacing w:val="8"/>
          <w:sz w:val="28"/>
          <w:szCs w:val="28"/>
        </w:rPr>
        <w:t>,</w:t>
      </w:r>
      <w:r w:rsidR="007330AA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bezpečí, odpuštění a smíření přichází už dnes</w:t>
      </w:r>
      <w:r w:rsidR="008B6990">
        <w:rPr>
          <w:rFonts w:ascii="Times New Roman" w:hAnsi="Times New Roman" w:cs="Times New Roman"/>
          <w:color w:val="000000"/>
          <w:spacing w:val="8"/>
          <w:sz w:val="28"/>
          <w:szCs w:val="28"/>
        </w:rPr>
        <w:t>. U</w:t>
      </w:r>
      <w:r w:rsidR="007330AA">
        <w:rPr>
          <w:rFonts w:ascii="Times New Roman" w:hAnsi="Times New Roman" w:cs="Times New Roman"/>
          <w:color w:val="000000"/>
          <w:spacing w:val="8"/>
          <w:sz w:val="28"/>
          <w:szCs w:val="28"/>
        </w:rPr>
        <w:t>ž dnes večer, už tuto noc. Už je přede dveřmi = raduj se, raduj</w:t>
      </w:r>
      <w:r w:rsidR="006912A5">
        <w:rPr>
          <w:rFonts w:ascii="Times New Roman" w:hAnsi="Times New Roman" w:cs="Times New Roman"/>
          <w:color w:val="000000"/>
          <w:spacing w:val="8"/>
          <w:sz w:val="28"/>
          <w:szCs w:val="28"/>
        </w:rPr>
        <w:t>,</w:t>
      </w:r>
      <w:r w:rsidR="007330AA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křesťane. Amen</w:t>
      </w:r>
    </w:p>
    <w:p w14:paraId="10EF16D1" w14:textId="270EDAD8" w:rsidR="003B524F" w:rsidRDefault="003B524F" w:rsidP="00163373">
      <w:pPr>
        <w:spacing w:after="0" w:line="240" w:lineRule="auto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 w:rsidRPr="000A5BBC"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  <w:t>Modlitba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: Pane Ježíši Kriste, </w:t>
      </w:r>
      <w:r w:rsidR="000A5BB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ty jsi to světlo světa, před tebou temno ztrácí sílu svou. A my tě úpěnlivě vyhlížíme. Zbav náš svět temnoty, použij si tyto svátky k tomu, aby mnoho lidí zatoužilo po tom tvém světle. Kéž se Pane této noci narodíš do mnohých srdcí. Uzdrav smutek, </w:t>
      </w:r>
      <w:proofErr w:type="spellStart"/>
      <w:r w:rsidR="000A5BBC">
        <w:rPr>
          <w:rFonts w:ascii="Times New Roman" w:hAnsi="Times New Roman" w:cs="Times New Roman"/>
          <w:color w:val="000000"/>
          <w:spacing w:val="8"/>
          <w:sz w:val="28"/>
          <w:szCs w:val="28"/>
        </w:rPr>
        <w:t>vlej</w:t>
      </w:r>
      <w:proofErr w:type="spellEnd"/>
      <w:r w:rsidR="000A5BB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naději a sílu k životu. Amen</w:t>
      </w:r>
    </w:p>
    <w:p w14:paraId="414F6BBB" w14:textId="77777777" w:rsidR="007330AA" w:rsidRPr="00CE0FE4" w:rsidRDefault="007330AA" w:rsidP="00163373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</w:pPr>
    </w:p>
    <w:p w14:paraId="209B2132" w14:textId="2684A0D3" w:rsidR="00A40FF6" w:rsidRDefault="00A40FF6" w:rsidP="000C4C4E">
      <w:pPr>
        <w:spacing w:after="0" w:line="240" w:lineRule="auto"/>
        <w:textAlignment w:val="baseline"/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</w:pPr>
      <w:r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  <w:lastRenderedPageBreak/>
        <w:t>Přímluvná modlitba</w:t>
      </w:r>
    </w:p>
    <w:p w14:paraId="7C51484C" w14:textId="348D7F33" w:rsidR="00A40FF6" w:rsidRPr="00A40FF6" w:rsidRDefault="00A40FF6" w:rsidP="00C371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Pane Ježíši, jedno z tvých jmen je </w:t>
      </w:r>
      <w:r w:rsidRPr="00A40FF6">
        <w:rPr>
          <w:rFonts w:ascii="Times New Roman" w:hAnsi="Times New Roman" w:cs="Times New Roman"/>
          <w:sz w:val="28"/>
          <w:szCs w:val="28"/>
        </w:rPr>
        <w:t>Immanuel</w:t>
      </w:r>
      <w:r>
        <w:rPr>
          <w:rFonts w:ascii="Times New Roman" w:hAnsi="Times New Roman" w:cs="Times New Roman"/>
          <w:sz w:val="28"/>
          <w:szCs w:val="28"/>
        </w:rPr>
        <w:t xml:space="preserve">, což znamená Bůh s námi. </w:t>
      </w:r>
      <w:r w:rsidRPr="00A40FF6">
        <w:rPr>
          <w:rFonts w:ascii="Times New Roman" w:hAnsi="Times New Roman" w:cs="Times New Roman"/>
          <w:sz w:val="28"/>
          <w:szCs w:val="28"/>
        </w:rPr>
        <w:t>Oslavujeme tě za to, že nejsi Bohem proti nám, ale Bohem pro nás. Radujeme se z toho, že nechceš být Bůh bez nás, ale Bůh s námi. Tobě patří chv</w:t>
      </w:r>
      <w:r w:rsidRPr="00A40FF6">
        <w:rPr>
          <w:rFonts w:ascii="Times New Roman" w:hAnsi="Times New Roman" w:cs="Times New Roman"/>
          <w:sz w:val="28"/>
          <w:szCs w:val="28"/>
        </w:rPr>
        <w:t>á</w:t>
      </w:r>
      <w:r w:rsidRPr="00A40FF6">
        <w:rPr>
          <w:rFonts w:ascii="Times New Roman" w:hAnsi="Times New Roman" w:cs="Times New Roman"/>
          <w:sz w:val="28"/>
          <w:szCs w:val="28"/>
        </w:rPr>
        <w:t xml:space="preserve">la na nebi i na zemi, </w:t>
      </w:r>
      <w:proofErr w:type="spellStart"/>
      <w:r w:rsidRPr="00A40FF6">
        <w:rPr>
          <w:rFonts w:ascii="Times New Roman" w:hAnsi="Times New Roman" w:cs="Times New Roman"/>
          <w:sz w:val="28"/>
          <w:szCs w:val="28"/>
        </w:rPr>
        <w:t>žes</w:t>
      </w:r>
      <w:proofErr w:type="spellEnd"/>
      <w:r w:rsidRPr="00A40FF6">
        <w:rPr>
          <w:rFonts w:ascii="Times New Roman" w:hAnsi="Times New Roman" w:cs="Times New Roman"/>
          <w:sz w:val="28"/>
          <w:szCs w:val="28"/>
        </w:rPr>
        <w:t xml:space="preserve"> o tom jednou provždy rozhodl </w:t>
      </w:r>
      <w:r>
        <w:rPr>
          <w:rFonts w:ascii="Times New Roman" w:hAnsi="Times New Roman" w:cs="Times New Roman"/>
          <w:sz w:val="28"/>
          <w:szCs w:val="28"/>
        </w:rPr>
        <w:t xml:space="preserve">svým </w:t>
      </w:r>
      <w:r w:rsidRPr="00A40FF6">
        <w:rPr>
          <w:rFonts w:ascii="Times New Roman" w:hAnsi="Times New Roman" w:cs="Times New Roman"/>
          <w:sz w:val="28"/>
          <w:szCs w:val="28"/>
        </w:rPr>
        <w:t xml:space="preserve">narozením </w:t>
      </w:r>
      <w:r>
        <w:rPr>
          <w:rFonts w:ascii="Times New Roman" w:hAnsi="Times New Roman" w:cs="Times New Roman"/>
          <w:sz w:val="28"/>
          <w:szCs w:val="28"/>
        </w:rPr>
        <w:t>v Betlémě a stal ses nám Spasitelem</w:t>
      </w:r>
    </w:p>
    <w:p w14:paraId="554F8C8F" w14:textId="1CF6997D" w:rsidR="00A40FF6" w:rsidRPr="00A40FF6" w:rsidRDefault="00A40FF6" w:rsidP="00152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0FF6">
        <w:rPr>
          <w:rFonts w:ascii="Times New Roman" w:hAnsi="Times New Roman" w:cs="Times New Roman"/>
          <w:sz w:val="28"/>
          <w:szCs w:val="28"/>
        </w:rPr>
        <w:t>Prosíme tě, buď s námi dnes večer a ve všech vánočních shromážděních</w:t>
      </w:r>
      <w:r w:rsidR="001526B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ve všech domácích pobožnostech u večeře a stromečků</w:t>
      </w:r>
      <w:r w:rsidRPr="00A40FF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Dej </w:t>
      </w:r>
      <w:r w:rsidRPr="00A40FF6">
        <w:rPr>
          <w:rFonts w:ascii="Times New Roman" w:hAnsi="Times New Roman" w:cs="Times New Roman"/>
          <w:sz w:val="28"/>
          <w:szCs w:val="28"/>
        </w:rPr>
        <w:t>nám ve svátečních shromážděních potěšení a povzbuzení vánočním evangeliem. Buď s těmi, kdo je budou zvěstovat. Všechny nás nasyť a občers</w:t>
      </w:r>
      <w:r w:rsidRPr="00A40FF6">
        <w:rPr>
          <w:rFonts w:ascii="Times New Roman" w:hAnsi="Times New Roman" w:cs="Times New Roman"/>
          <w:sz w:val="28"/>
          <w:szCs w:val="28"/>
        </w:rPr>
        <w:t>t</w:t>
      </w:r>
      <w:r w:rsidRPr="00A40FF6">
        <w:rPr>
          <w:rFonts w:ascii="Times New Roman" w:hAnsi="Times New Roman" w:cs="Times New Roman"/>
          <w:sz w:val="28"/>
          <w:szCs w:val="28"/>
        </w:rPr>
        <w:t xml:space="preserve">vi u </w:t>
      </w:r>
      <w:r w:rsidR="001526BA" w:rsidRPr="00A40FF6">
        <w:rPr>
          <w:rFonts w:ascii="Times New Roman" w:hAnsi="Times New Roman" w:cs="Times New Roman"/>
          <w:sz w:val="28"/>
          <w:szCs w:val="28"/>
        </w:rPr>
        <w:t>svého</w:t>
      </w:r>
      <w:r w:rsidR="001526BA" w:rsidRPr="00A40FF6">
        <w:rPr>
          <w:rFonts w:ascii="Times New Roman" w:hAnsi="Times New Roman" w:cs="Times New Roman"/>
          <w:sz w:val="28"/>
          <w:szCs w:val="28"/>
        </w:rPr>
        <w:t xml:space="preserve"> </w:t>
      </w:r>
      <w:r w:rsidRPr="00A40FF6">
        <w:rPr>
          <w:rFonts w:ascii="Times New Roman" w:hAnsi="Times New Roman" w:cs="Times New Roman"/>
          <w:sz w:val="28"/>
          <w:szCs w:val="28"/>
        </w:rPr>
        <w:t>stolu. Bože, buď zvláště s těmi, kdo tyto svátky budou prožívat v</w:t>
      </w:r>
      <w:r w:rsidR="001526BA">
        <w:rPr>
          <w:rFonts w:ascii="Times New Roman" w:hAnsi="Times New Roman" w:cs="Times New Roman"/>
          <w:sz w:val="28"/>
          <w:szCs w:val="28"/>
        </w:rPr>
        <w:t> </w:t>
      </w:r>
      <w:r w:rsidRPr="00A40FF6">
        <w:rPr>
          <w:rFonts w:ascii="Times New Roman" w:hAnsi="Times New Roman" w:cs="Times New Roman"/>
          <w:sz w:val="28"/>
          <w:szCs w:val="28"/>
        </w:rPr>
        <w:t>soužení</w:t>
      </w:r>
      <w:r w:rsidR="001526BA">
        <w:rPr>
          <w:rFonts w:ascii="Times New Roman" w:hAnsi="Times New Roman" w:cs="Times New Roman"/>
          <w:sz w:val="28"/>
          <w:szCs w:val="28"/>
        </w:rPr>
        <w:t>, v samotě, v trápení.</w:t>
      </w:r>
    </w:p>
    <w:p w14:paraId="67D03B04" w14:textId="431C1238" w:rsidR="00A40FF6" w:rsidRPr="00A40FF6" w:rsidRDefault="00A40FF6" w:rsidP="00C371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0FF6">
        <w:rPr>
          <w:rFonts w:ascii="Times New Roman" w:hAnsi="Times New Roman" w:cs="Times New Roman"/>
          <w:sz w:val="28"/>
          <w:szCs w:val="28"/>
        </w:rPr>
        <w:t>Buď s nemocnými, starými a opuštěnými. Buď s těmi, kterým ubývá nad</w:t>
      </w:r>
      <w:r w:rsidRPr="00A40FF6">
        <w:rPr>
          <w:rFonts w:ascii="Times New Roman" w:hAnsi="Times New Roman" w:cs="Times New Roman"/>
          <w:sz w:val="28"/>
          <w:szCs w:val="28"/>
        </w:rPr>
        <w:t>ě</w:t>
      </w:r>
      <w:r w:rsidRPr="00A40FF6">
        <w:rPr>
          <w:rFonts w:ascii="Times New Roman" w:hAnsi="Times New Roman" w:cs="Times New Roman"/>
          <w:sz w:val="28"/>
          <w:szCs w:val="28"/>
        </w:rPr>
        <w:t>je a kteří se nemají z čeho radovat.</w:t>
      </w:r>
      <w:r w:rsidR="001526BA">
        <w:rPr>
          <w:rFonts w:ascii="Times New Roman" w:hAnsi="Times New Roman" w:cs="Times New Roman"/>
          <w:sz w:val="28"/>
          <w:szCs w:val="28"/>
        </w:rPr>
        <w:t xml:space="preserve"> Buď mocně a silně s těmi, co přišli o své blízké.</w:t>
      </w:r>
    </w:p>
    <w:p w14:paraId="3A74E5F7" w14:textId="515B837B" w:rsidR="00A40FF6" w:rsidRPr="00A40FF6" w:rsidRDefault="00A40FF6" w:rsidP="00A40FF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0FF6">
        <w:rPr>
          <w:rFonts w:ascii="Times New Roman" w:hAnsi="Times New Roman" w:cs="Times New Roman"/>
          <w:sz w:val="28"/>
          <w:szCs w:val="28"/>
        </w:rPr>
        <w:t xml:space="preserve">Buď se všemi, kdo budou slavit </w:t>
      </w:r>
      <w:r w:rsidR="001526BA">
        <w:rPr>
          <w:rFonts w:ascii="Times New Roman" w:hAnsi="Times New Roman" w:cs="Times New Roman"/>
          <w:sz w:val="28"/>
          <w:szCs w:val="28"/>
        </w:rPr>
        <w:t>V</w:t>
      </w:r>
      <w:r w:rsidRPr="00A40FF6">
        <w:rPr>
          <w:rFonts w:ascii="Times New Roman" w:hAnsi="Times New Roman" w:cs="Times New Roman"/>
          <w:sz w:val="28"/>
          <w:szCs w:val="28"/>
        </w:rPr>
        <w:t>ánoce vzdáleni od svých domovů, i s těmi, kdo žijí bez lásky a přátelství; s těmi, které nikdo neobdaruje a kteří nemají koho obdar</w:t>
      </w:r>
      <w:r w:rsidRPr="00A40FF6">
        <w:rPr>
          <w:rFonts w:ascii="Times New Roman" w:hAnsi="Times New Roman" w:cs="Times New Roman"/>
          <w:sz w:val="28"/>
          <w:szCs w:val="28"/>
        </w:rPr>
        <w:t>o</w:t>
      </w:r>
      <w:r w:rsidRPr="00A40FF6">
        <w:rPr>
          <w:rFonts w:ascii="Times New Roman" w:hAnsi="Times New Roman" w:cs="Times New Roman"/>
          <w:sz w:val="28"/>
          <w:szCs w:val="28"/>
        </w:rPr>
        <w:t>vat.</w:t>
      </w:r>
    </w:p>
    <w:p w14:paraId="73F41707" w14:textId="3A0134E6" w:rsidR="00C37197" w:rsidRPr="00C37197" w:rsidRDefault="00A40FF6" w:rsidP="00A40FF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0FF6">
        <w:rPr>
          <w:rFonts w:ascii="Times New Roman" w:hAnsi="Times New Roman" w:cs="Times New Roman"/>
          <w:sz w:val="28"/>
          <w:szCs w:val="28"/>
        </w:rPr>
        <w:t>Bože, který jsi s námi, dej, aby tvé svě</w:t>
      </w:r>
      <w:r w:rsidRPr="00A40FF6">
        <w:rPr>
          <w:rFonts w:ascii="Times New Roman" w:hAnsi="Times New Roman" w:cs="Times New Roman"/>
          <w:sz w:val="28"/>
          <w:szCs w:val="28"/>
        </w:rPr>
        <w:t>t</w:t>
      </w:r>
      <w:r w:rsidRPr="00A40FF6">
        <w:rPr>
          <w:rFonts w:ascii="Times New Roman" w:hAnsi="Times New Roman" w:cs="Times New Roman"/>
          <w:sz w:val="28"/>
          <w:szCs w:val="28"/>
        </w:rPr>
        <w:t>lo, světlo odpuštění a slitování, prozářilo všechny malé i velké temnoty našeho světa. Buď Immanuelem národů</w:t>
      </w:r>
      <w:r w:rsidR="00C37197">
        <w:rPr>
          <w:rFonts w:ascii="Times New Roman" w:hAnsi="Times New Roman" w:cs="Times New Roman"/>
          <w:sz w:val="28"/>
          <w:szCs w:val="28"/>
        </w:rPr>
        <w:t xml:space="preserve">, dej se poznat těm, co utiskují druhé národy, tak aby už nechtěli </w:t>
      </w:r>
      <w:r w:rsidR="00C37197" w:rsidRPr="00FF182C">
        <w:rPr>
          <w:rFonts w:ascii="Calibri" w:hAnsi="Calibri" w:cs="Calibri"/>
          <w:i/>
          <w:iCs/>
          <w:color w:val="000000"/>
          <w:spacing w:val="8"/>
          <w:sz w:val="28"/>
          <w:szCs w:val="28"/>
        </w:rPr>
        <w:t>páchat zlo a šířit zkázu</w:t>
      </w:r>
      <w:r w:rsidR="00C37197">
        <w:rPr>
          <w:rFonts w:ascii="Calibri" w:hAnsi="Calibri" w:cs="Calibri"/>
          <w:i/>
          <w:iCs/>
          <w:color w:val="000000"/>
          <w:spacing w:val="8"/>
          <w:sz w:val="28"/>
          <w:szCs w:val="28"/>
        </w:rPr>
        <w:t>.</w:t>
      </w:r>
      <w:r w:rsidR="00C37197">
        <w:rPr>
          <w:rFonts w:ascii="Calibri" w:hAnsi="Calibri" w:cs="Calibri"/>
          <w:color w:val="000000"/>
          <w:spacing w:val="8"/>
          <w:sz w:val="28"/>
          <w:szCs w:val="28"/>
        </w:rPr>
        <w:t xml:space="preserve"> </w:t>
      </w:r>
      <w:r w:rsidR="00C37197" w:rsidRPr="00C37197">
        <w:rPr>
          <w:rFonts w:ascii="Times New Roman" w:hAnsi="Times New Roman" w:cs="Times New Roman"/>
          <w:color w:val="000000"/>
          <w:spacing w:val="8"/>
          <w:sz w:val="28"/>
          <w:szCs w:val="28"/>
        </w:rPr>
        <w:t>Dej ať ztichnou zbraně, zazní zpěv a lidé bratry jsou</w:t>
      </w:r>
    </w:p>
    <w:p w14:paraId="31A70295" w14:textId="795F5BEE" w:rsidR="00A40FF6" w:rsidRDefault="00A40FF6" w:rsidP="00A40FF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0FF6">
        <w:rPr>
          <w:rFonts w:ascii="Times New Roman" w:hAnsi="Times New Roman" w:cs="Times New Roman"/>
          <w:sz w:val="28"/>
          <w:szCs w:val="28"/>
        </w:rPr>
        <w:t>Upr</w:t>
      </w:r>
      <w:r w:rsidRPr="00A40FF6">
        <w:rPr>
          <w:rFonts w:ascii="Times New Roman" w:hAnsi="Times New Roman" w:cs="Times New Roman"/>
          <w:sz w:val="28"/>
          <w:szCs w:val="28"/>
        </w:rPr>
        <w:t>o</w:t>
      </w:r>
      <w:r w:rsidRPr="00A40FF6">
        <w:rPr>
          <w:rFonts w:ascii="Times New Roman" w:hAnsi="Times New Roman" w:cs="Times New Roman"/>
          <w:sz w:val="28"/>
          <w:szCs w:val="28"/>
        </w:rPr>
        <w:t>střed radosti i tísní vyhlížíme se vším tvým stvořením ten den, kdy budeš trvale bydl</w:t>
      </w:r>
      <w:r w:rsidR="00C37197">
        <w:rPr>
          <w:rFonts w:ascii="Times New Roman" w:hAnsi="Times New Roman" w:cs="Times New Roman"/>
          <w:sz w:val="28"/>
          <w:szCs w:val="28"/>
        </w:rPr>
        <w:t>et</w:t>
      </w:r>
      <w:r w:rsidRPr="00A40FF6">
        <w:rPr>
          <w:rFonts w:ascii="Times New Roman" w:hAnsi="Times New Roman" w:cs="Times New Roman"/>
          <w:sz w:val="28"/>
          <w:szCs w:val="28"/>
        </w:rPr>
        <w:t xml:space="preserve"> s</w:t>
      </w:r>
      <w:r w:rsidR="00C37197">
        <w:rPr>
          <w:rFonts w:ascii="Times New Roman" w:hAnsi="Times New Roman" w:cs="Times New Roman"/>
          <w:sz w:val="28"/>
          <w:szCs w:val="28"/>
        </w:rPr>
        <w:t> </w:t>
      </w:r>
      <w:r w:rsidRPr="00A40FF6">
        <w:rPr>
          <w:rFonts w:ascii="Times New Roman" w:hAnsi="Times New Roman" w:cs="Times New Roman"/>
          <w:sz w:val="28"/>
          <w:szCs w:val="28"/>
        </w:rPr>
        <w:t>lidmi</w:t>
      </w:r>
      <w:r w:rsidR="00C37197">
        <w:rPr>
          <w:rFonts w:ascii="Times New Roman" w:hAnsi="Times New Roman" w:cs="Times New Roman"/>
          <w:sz w:val="28"/>
          <w:szCs w:val="28"/>
        </w:rPr>
        <w:t xml:space="preserve">, kdy vlk s beránkem se bude </w:t>
      </w:r>
      <w:proofErr w:type="gramStart"/>
      <w:r w:rsidR="00C37197">
        <w:rPr>
          <w:rFonts w:ascii="Times New Roman" w:hAnsi="Times New Roman" w:cs="Times New Roman"/>
          <w:sz w:val="28"/>
          <w:szCs w:val="28"/>
        </w:rPr>
        <w:t xml:space="preserve">pást, </w:t>
      </w:r>
      <w:r w:rsidRPr="00A40FF6">
        <w:rPr>
          <w:rFonts w:ascii="Times New Roman" w:hAnsi="Times New Roman" w:cs="Times New Roman"/>
          <w:sz w:val="28"/>
          <w:szCs w:val="28"/>
        </w:rPr>
        <w:t xml:space="preserve"> kdy</w:t>
      </w:r>
      <w:proofErr w:type="gramEnd"/>
      <w:r w:rsidRPr="00A40FF6">
        <w:rPr>
          <w:rFonts w:ascii="Times New Roman" w:hAnsi="Times New Roman" w:cs="Times New Roman"/>
          <w:sz w:val="28"/>
          <w:szCs w:val="28"/>
        </w:rPr>
        <w:t xml:space="preserve"> s</w:t>
      </w:r>
      <w:r w:rsidRPr="00A40FF6">
        <w:rPr>
          <w:rFonts w:ascii="Times New Roman" w:hAnsi="Times New Roman" w:cs="Times New Roman"/>
          <w:sz w:val="28"/>
          <w:szCs w:val="28"/>
        </w:rPr>
        <w:t>e</w:t>
      </w:r>
      <w:r w:rsidRPr="00A40FF6">
        <w:rPr>
          <w:rFonts w:ascii="Times New Roman" w:hAnsi="Times New Roman" w:cs="Times New Roman"/>
          <w:sz w:val="28"/>
          <w:szCs w:val="28"/>
        </w:rPr>
        <w:t xml:space="preserve">třeš </w:t>
      </w:r>
      <w:r w:rsidR="00C37197">
        <w:rPr>
          <w:rFonts w:ascii="Times New Roman" w:hAnsi="Times New Roman" w:cs="Times New Roman"/>
          <w:sz w:val="28"/>
          <w:szCs w:val="28"/>
        </w:rPr>
        <w:t xml:space="preserve">každou </w:t>
      </w:r>
      <w:r w:rsidRPr="00A40FF6">
        <w:rPr>
          <w:rFonts w:ascii="Times New Roman" w:hAnsi="Times New Roman" w:cs="Times New Roman"/>
          <w:sz w:val="28"/>
          <w:szCs w:val="28"/>
        </w:rPr>
        <w:t>slzu z našich očí a smrti již nebude. Budiž pochváleno tvé slavné jméno, Immanueli!</w:t>
      </w:r>
    </w:p>
    <w:p w14:paraId="719881A4" w14:textId="515517C2" w:rsidR="001526BA" w:rsidRPr="00C37197" w:rsidRDefault="00C37197" w:rsidP="00A40FF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Slyš nás Bože, když k tobě společně jako tvé děti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voláme: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526BA" w:rsidRPr="00C37197">
        <w:rPr>
          <w:rFonts w:ascii="Times New Roman" w:hAnsi="Times New Roman" w:cs="Times New Roman"/>
          <w:b/>
          <w:bCs/>
          <w:sz w:val="28"/>
          <w:szCs w:val="28"/>
        </w:rPr>
        <w:t>Otče náš</w:t>
      </w:r>
    </w:p>
    <w:p w14:paraId="1B677650" w14:textId="77777777" w:rsidR="00A40FF6" w:rsidRDefault="00A40FF6" w:rsidP="000C4C4E">
      <w:pPr>
        <w:spacing w:after="0" w:line="240" w:lineRule="auto"/>
        <w:textAlignment w:val="baseline"/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</w:pPr>
    </w:p>
    <w:p w14:paraId="0BBA6893" w14:textId="77777777" w:rsidR="00114AA3" w:rsidRDefault="00114AA3" w:rsidP="000C4C4E">
      <w:pPr>
        <w:spacing w:after="0" w:line="240" w:lineRule="auto"/>
        <w:textAlignment w:val="baseline"/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</w:pPr>
    </w:p>
    <w:p w14:paraId="0C325067" w14:textId="77777777" w:rsidR="00114AA3" w:rsidRDefault="00114AA3" w:rsidP="000C4C4E">
      <w:pPr>
        <w:spacing w:after="0" w:line="240" w:lineRule="auto"/>
        <w:textAlignment w:val="baseline"/>
        <w:rPr>
          <w:rFonts w:ascii="inherit" w:eastAsia="Times New Roman" w:hAnsi="inherit" w:cs="Arial"/>
          <w:color w:val="222222"/>
          <w:sz w:val="28"/>
          <w:szCs w:val="28"/>
          <w:bdr w:val="none" w:sz="0" w:space="0" w:color="auto" w:frame="1"/>
          <w:lang w:eastAsia="cs-CZ"/>
          <w14:ligatures w14:val="none"/>
        </w:rPr>
      </w:pPr>
    </w:p>
    <w:p w14:paraId="56D03DF6" w14:textId="77777777" w:rsidR="005B5C58" w:rsidRDefault="005B5C58" w:rsidP="000C4C4E">
      <w:pPr>
        <w:spacing w:after="0" w:line="240" w:lineRule="auto"/>
        <w:textAlignment w:val="baseline"/>
        <w:rPr>
          <w:rFonts w:ascii="inherit" w:eastAsia="Times New Roman" w:hAnsi="inherit" w:cs="Arial"/>
          <w:color w:val="222222"/>
          <w:sz w:val="21"/>
          <w:szCs w:val="21"/>
          <w:bdr w:val="none" w:sz="0" w:space="0" w:color="auto" w:frame="1"/>
          <w:lang w:eastAsia="cs-CZ"/>
          <w14:ligatures w14:val="none"/>
        </w:rPr>
      </w:pPr>
    </w:p>
    <w:p w14:paraId="53F5369A" w14:textId="66D13333" w:rsidR="000C4C4E" w:rsidRPr="000C4C4E" w:rsidRDefault="000C4C4E" w:rsidP="000C4C4E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</w:pPr>
    </w:p>
    <w:p w14:paraId="7E427A16" w14:textId="7BDB0687" w:rsidR="00117084" w:rsidRPr="00117084" w:rsidRDefault="00117084" w:rsidP="00117084">
      <w:pPr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  <w14:ligatures w14:val="none"/>
        </w:rPr>
      </w:pPr>
    </w:p>
    <w:p w14:paraId="15A86660" w14:textId="77777777" w:rsidR="00117084" w:rsidRDefault="00117084" w:rsidP="007C56A0">
      <w:pPr>
        <w:spacing w:before="120" w:after="100" w:afterAutospacing="1" w:line="240" w:lineRule="auto"/>
        <w:rPr>
          <w:rFonts w:ascii="Calibri" w:eastAsia="Times New Roman" w:hAnsi="Calibri" w:cs="Calibri"/>
          <w:color w:val="000000"/>
          <w:spacing w:val="8"/>
          <w:sz w:val="24"/>
          <w:szCs w:val="24"/>
          <w:lang w:eastAsia="cs-CZ"/>
          <w14:ligatures w14:val="none"/>
        </w:rPr>
      </w:pPr>
    </w:p>
    <w:p w14:paraId="66FDAAE7" w14:textId="77777777" w:rsidR="00117084" w:rsidRDefault="00117084" w:rsidP="007C56A0">
      <w:pPr>
        <w:spacing w:before="120" w:after="100" w:afterAutospacing="1" w:line="240" w:lineRule="auto"/>
        <w:rPr>
          <w:rFonts w:ascii="Calibri" w:eastAsia="Times New Roman" w:hAnsi="Calibri" w:cs="Calibri"/>
          <w:color w:val="000000"/>
          <w:spacing w:val="8"/>
          <w:sz w:val="24"/>
          <w:szCs w:val="24"/>
          <w:lang w:eastAsia="cs-CZ"/>
          <w14:ligatures w14:val="none"/>
        </w:rPr>
      </w:pPr>
    </w:p>
    <w:p w14:paraId="013193FB" w14:textId="77777777" w:rsidR="00117084" w:rsidRDefault="00117084" w:rsidP="007C56A0">
      <w:pPr>
        <w:spacing w:before="120" w:after="100" w:afterAutospacing="1" w:line="240" w:lineRule="auto"/>
        <w:rPr>
          <w:rFonts w:ascii="Calibri" w:eastAsia="Times New Roman" w:hAnsi="Calibri" w:cs="Calibri"/>
          <w:color w:val="000000"/>
          <w:spacing w:val="8"/>
          <w:sz w:val="24"/>
          <w:szCs w:val="24"/>
          <w:lang w:eastAsia="cs-CZ"/>
          <w14:ligatures w14:val="none"/>
        </w:rPr>
      </w:pPr>
    </w:p>
    <w:p w14:paraId="28FA7481" w14:textId="77777777" w:rsidR="00117084" w:rsidRPr="007C56A0" w:rsidRDefault="00117084" w:rsidP="007C56A0">
      <w:pPr>
        <w:spacing w:before="120" w:after="100" w:afterAutospacing="1" w:line="240" w:lineRule="auto"/>
        <w:rPr>
          <w:rFonts w:ascii="Calibri" w:eastAsia="Times New Roman" w:hAnsi="Calibri" w:cs="Calibri"/>
          <w:color w:val="000000"/>
          <w:spacing w:val="8"/>
          <w:sz w:val="24"/>
          <w:szCs w:val="24"/>
          <w:lang w:eastAsia="cs-CZ"/>
          <w14:ligatures w14:val="none"/>
        </w:rPr>
      </w:pPr>
    </w:p>
    <w:p w14:paraId="3A3EEDA2" w14:textId="77777777" w:rsidR="007C56A0" w:rsidRPr="007C56A0" w:rsidRDefault="007C56A0" w:rsidP="007C56A0">
      <w:pPr>
        <w:spacing w:before="120" w:after="100" w:afterAutospacing="1" w:line="240" w:lineRule="auto"/>
        <w:rPr>
          <w:rFonts w:ascii="Calibri" w:eastAsia="Times New Roman" w:hAnsi="Calibri" w:cs="Calibri"/>
          <w:color w:val="000000"/>
          <w:spacing w:val="8"/>
          <w:sz w:val="24"/>
          <w:szCs w:val="24"/>
          <w:lang w:eastAsia="cs-CZ"/>
          <w14:ligatures w14:val="none"/>
        </w:rPr>
      </w:pPr>
    </w:p>
    <w:p w14:paraId="42F6D642" w14:textId="77777777" w:rsidR="006D248F" w:rsidRDefault="006D248F"/>
    <w:sectPr w:rsidR="006D248F" w:rsidSect="00A40FF6">
      <w:pgSz w:w="16838" w:h="11906" w:orient="landscape"/>
      <w:pgMar w:top="567" w:right="720" w:bottom="720" w:left="720" w:header="708" w:footer="708" w:gutter="0"/>
      <w:cols w:num="2" w:space="39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547D0"/>
    <w:multiLevelType w:val="multilevel"/>
    <w:tmpl w:val="5BA64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CB2624"/>
    <w:multiLevelType w:val="multilevel"/>
    <w:tmpl w:val="BAC0E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EF010D"/>
    <w:multiLevelType w:val="multilevel"/>
    <w:tmpl w:val="07021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3373EF"/>
    <w:multiLevelType w:val="multilevel"/>
    <w:tmpl w:val="B8787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A20CD1"/>
    <w:multiLevelType w:val="multilevel"/>
    <w:tmpl w:val="B936B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7329542">
    <w:abstractNumId w:val="1"/>
  </w:num>
  <w:num w:numId="2" w16cid:durableId="1158500643">
    <w:abstractNumId w:val="4"/>
  </w:num>
  <w:num w:numId="3" w16cid:durableId="437025578">
    <w:abstractNumId w:val="0"/>
  </w:num>
  <w:num w:numId="4" w16cid:durableId="506137013">
    <w:abstractNumId w:val="2"/>
  </w:num>
  <w:num w:numId="5" w16cid:durableId="1768462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7D0B"/>
    <w:rsid w:val="00002C04"/>
    <w:rsid w:val="00022CDA"/>
    <w:rsid w:val="00026572"/>
    <w:rsid w:val="000A5BBC"/>
    <w:rsid w:val="000C4C4E"/>
    <w:rsid w:val="00114AA3"/>
    <w:rsid w:val="00117084"/>
    <w:rsid w:val="0012178B"/>
    <w:rsid w:val="001526BA"/>
    <w:rsid w:val="00163373"/>
    <w:rsid w:val="0034043A"/>
    <w:rsid w:val="003B524F"/>
    <w:rsid w:val="004531F0"/>
    <w:rsid w:val="00473606"/>
    <w:rsid w:val="004D6EC8"/>
    <w:rsid w:val="005B5C58"/>
    <w:rsid w:val="006912A5"/>
    <w:rsid w:val="006C7D0B"/>
    <w:rsid w:val="006D248F"/>
    <w:rsid w:val="007330AA"/>
    <w:rsid w:val="007A502B"/>
    <w:rsid w:val="007C56A0"/>
    <w:rsid w:val="008755F3"/>
    <w:rsid w:val="008B6990"/>
    <w:rsid w:val="009E4B39"/>
    <w:rsid w:val="00A40FF6"/>
    <w:rsid w:val="00C37197"/>
    <w:rsid w:val="00CE0FE4"/>
    <w:rsid w:val="00D406D4"/>
    <w:rsid w:val="00F87B7D"/>
    <w:rsid w:val="00FF1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2A273"/>
  <w15:chartTrackingRefBased/>
  <w15:docId w15:val="{C5E0ABE3-CD6F-4A25-867F-6D0745356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3373"/>
    <w:pPr>
      <w:spacing w:line="256" w:lineRule="auto"/>
    </w:pPr>
    <w:rPr>
      <w:kern w:val="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6E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5">
    <w:name w:val="heading 5"/>
    <w:basedOn w:val="Normln"/>
    <w:link w:val="Nadpis5Char"/>
    <w:uiPriority w:val="9"/>
    <w:qFormat/>
    <w:rsid w:val="004D6EC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D6EC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sid w:val="004D6EC8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4D6E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D6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4D6EC8"/>
    <w:pPr>
      <w:ind w:left="720"/>
      <w:contextualSpacing/>
    </w:pPr>
  </w:style>
  <w:style w:type="character" w:customStyle="1" w:styleId="para1lyricscol1">
    <w:name w:val="para_1lyrics_col1"/>
    <w:basedOn w:val="Standardnpsmoodstavce"/>
    <w:rsid w:val="00002C04"/>
  </w:style>
  <w:style w:type="character" w:customStyle="1" w:styleId="galleryimglinktext1in">
    <w:name w:val="gallery_imglink_text1in"/>
    <w:basedOn w:val="Standardnpsmoodstavce"/>
    <w:rsid w:val="00002C04"/>
  </w:style>
  <w:style w:type="character" w:styleId="Hypertextovodkaz">
    <w:name w:val="Hyperlink"/>
    <w:basedOn w:val="Standardnpsmoodstavce"/>
    <w:uiPriority w:val="99"/>
    <w:semiHidden/>
    <w:unhideWhenUsed/>
    <w:rsid w:val="00002C04"/>
    <w:rPr>
      <w:color w:val="0000FF"/>
      <w:u w:val="single"/>
    </w:rPr>
  </w:style>
  <w:style w:type="character" w:customStyle="1" w:styleId="signuprightcolcont">
    <w:name w:val="sign_up_rightcol_cont"/>
    <w:basedOn w:val="Standardnpsmoodstavce"/>
    <w:rsid w:val="00002C04"/>
  </w:style>
  <w:style w:type="paragraph" w:customStyle="1" w:styleId="author">
    <w:name w:val="author"/>
    <w:basedOn w:val="Normln"/>
    <w:rsid w:val="00002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C56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61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2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82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7218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02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253927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54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8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enet.cz/b/John/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blenet.cz/b/Ps/4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blenet.cz/b/Isa/4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biblenet.cz/b/Isa/6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iblenet.cz/b/John/1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4</Pages>
  <Words>1693</Words>
  <Characters>9995</Characters>
  <Application>Microsoft Office Word</Application>
  <DocSecurity>0</DocSecurity>
  <Lines>83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Evangelická Církev</dc:creator>
  <cp:keywords/>
  <dc:description/>
  <cp:lastModifiedBy>Vít Rybárik</cp:lastModifiedBy>
  <cp:revision>3</cp:revision>
  <cp:lastPrinted>2023-12-24T06:24:00Z</cp:lastPrinted>
  <dcterms:created xsi:type="dcterms:W3CDTF">2023-12-23T00:29:00Z</dcterms:created>
  <dcterms:modified xsi:type="dcterms:W3CDTF">2023-12-24T06:24:00Z</dcterms:modified>
</cp:coreProperties>
</file>